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B5" w:rsidRPr="009B20B7" w:rsidRDefault="00C14BB5" w:rsidP="00C14BB5">
      <w:pPr>
        <w:spacing w:line="360" w:lineRule="auto"/>
        <w:jc w:val="center"/>
        <w:rPr>
          <w:b/>
        </w:rPr>
      </w:pPr>
      <w:r w:rsidRPr="009B20B7">
        <w:rPr>
          <w:b/>
        </w:rPr>
        <w:t>Содержание рабочей программы</w:t>
      </w:r>
    </w:p>
    <w:p w:rsidR="00C14BB5" w:rsidRPr="001E5305" w:rsidRDefault="00C14BB5" w:rsidP="00C14BB5">
      <w:pPr>
        <w:spacing w:before="26" w:after="26" w:line="360" w:lineRule="auto"/>
        <w:jc w:val="both"/>
        <w:rPr>
          <w:sz w:val="28"/>
          <w:szCs w:val="28"/>
        </w:rPr>
      </w:pPr>
    </w:p>
    <w:p w:rsidR="00C14BB5" w:rsidRPr="00322D7E" w:rsidRDefault="00C14BB5" w:rsidP="00C14BB5">
      <w:pPr>
        <w:pStyle w:val="a5"/>
        <w:numPr>
          <w:ilvl w:val="0"/>
          <w:numId w:val="20"/>
        </w:numPr>
        <w:spacing w:before="26" w:after="26" w:line="360" w:lineRule="auto"/>
        <w:jc w:val="both"/>
      </w:pPr>
      <w:r w:rsidRPr="00322D7E">
        <w:t>Пояснительная записка………………………………………………………</w:t>
      </w:r>
      <w:r>
        <w:t>1</w:t>
      </w:r>
    </w:p>
    <w:p w:rsidR="00C14BB5" w:rsidRPr="00322D7E" w:rsidRDefault="00C14BB5" w:rsidP="00C14BB5">
      <w:pPr>
        <w:pStyle w:val="a5"/>
        <w:spacing w:before="26" w:after="26" w:line="360" w:lineRule="auto"/>
        <w:jc w:val="both"/>
      </w:pPr>
    </w:p>
    <w:p w:rsidR="00C14BB5" w:rsidRPr="00322D7E" w:rsidRDefault="00C14BB5" w:rsidP="00C14BB5">
      <w:pPr>
        <w:pStyle w:val="a5"/>
        <w:spacing w:before="26" w:after="26" w:line="360" w:lineRule="auto"/>
        <w:jc w:val="both"/>
      </w:pPr>
      <w:r w:rsidRPr="00322D7E">
        <w:t xml:space="preserve">          а)  общая характеристика учебного предмета……………………….</w:t>
      </w:r>
      <w:r w:rsidR="00400895">
        <w:t>2</w:t>
      </w:r>
    </w:p>
    <w:p w:rsidR="00C14BB5" w:rsidRPr="00322D7E" w:rsidRDefault="00C14BB5" w:rsidP="00C14BB5">
      <w:pPr>
        <w:pStyle w:val="a5"/>
        <w:spacing w:before="26" w:after="26" w:line="360" w:lineRule="auto"/>
        <w:jc w:val="both"/>
      </w:pPr>
      <w:r w:rsidRPr="00322D7E">
        <w:t xml:space="preserve">          б)  описание места предмета в учебном плане………………………</w:t>
      </w:r>
      <w:r>
        <w:t>4</w:t>
      </w:r>
    </w:p>
    <w:p w:rsidR="00C14BB5" w:rsidRPr="00322D7E" w:rsidRDefault="00C14BB5" w:rsidP="00C14BB5">
      <w:pPr>
        <w:pStyle w:val="a5"/>
        <w:spacing w:before="26" w:after="26" w:line="360" w:lineRule="auto"/>
        <w:jc w:val="both"/>
      </w:pPr>
      <w:r w:rsidRPr="00322D7E">
        <w:t xml:space="preserve">      </w:t>
      </w:r>
      <w:r>
        <w:t xml:space="preserve">    в)  цели изучения алгебры</w:t>
      </w:r>
      <w:r w:rsidRPr="00322D7E">
        <w:t>……………………………</w:t>
      </w:r>
      <w:r>
        <w:t>……</w:t>
      </w:r>
      <w:r w:rsidRPr="00322D7E">
        <w:t>………….</w:t>
      </w:r>
      <w:r>
        <w:t>4</w:t>
      </w:r>
    </w:p>
    <w:p w:rsidR="00C14BB5" w:rsidRPr="00322D7E" w:rsidRDefault="00C14BB5" w:rsidP="00C14BB5">
      <w:pPr>
        <w:pStyle w:val="a5"/>
        <w:spacing w:before="26" w:after="26" w:line="360" w:lineRule="auto"/>
        <w:jc w:val="both"/>
      </w:pPr>
    </w:p>
    <w:p w:rsidR="00C14BB5" w:rsidRPr="00322D7E" w:rsidRDefault="00C14BB5" w:rsidP="00C14BB5">
      <w:pPr>
        <w:numPr>
          <w:ilvl w:val="0"/>
          <w:numId w:val="20"/>
        </w:numPr>
        <w:spacing w:before="26" w:after="26" w:line="360" w:lineRule="auto"/>
        <w:jc w:val="both"/>
        <w:rPr>
          <w:rStyle w:val="dash0410005f0431005f0437005f0430005f0446005f0020005f0441005f043f005f0438005f0441005f043a005f0430005f005fchar1char1"/>
          <w:b/>
        </w:rPr>
      </w:pPr>
      <w:r w:rsidRPr="00322D7E">
        <w:rPr>
          <w:rStyle w:val="dash0410005f0431005f0437005f0430005f0446005f0020005f0441005f043f005f0438005f0441005f043a005f0430005f005fchar1char1"/>
        </w:rPr>
        <w:t xml:space="preserve">Личностные, </w:t>
      </w:r>
      <w:proofErr w:type="spellStart"/>
      <w:r w:rsidRPr="00322D7E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Pr="00322D7E">
        <w:rPr>
          <w:rStyle w:val="dash0410005f0431005f0437005f0430005f0446005f0020005f0441005f043f005f0438005f0441005f043a005f0430005f005fchar1char1"/>
        </w:rPr>
        <w:t xml:space="preserve"> и предметные результаты освоения</w:t>
      </w:r>
    </w:p>
    <w:p w:rsidR="00C14BB5" w:rsidRPr="00322D7E" w:rsidRDefault="00C14BB5" w:rsidP="00C14BB5">
      <w:pPr>
        <w:spacing w:before="26" w:after="26" w:line="360" w:lineRule="auto"/>
        <w:jc w:val="both"/>
        <w:rPr>
          <w:b/>
        </w:rPr>
      </w:pPr>
      <w:r w:rsidRPr="00322D7E">
        <w:rPr>
          <w:rStyle w:val="dash0410005f0431005f0437005f0430005f0446005f0020005f0441005f043f005f0438005f0441005f043a005f0430005f005fchar1char1"/>
        </w:rPr>
        <w:t xml:space="preserve">           конкретного учебного предмета…………………………………………....</w:t>
      </w:r>
      <w:r>
        <w:rPr>
          <w:rStyle w:val="dash0410005f0431005f0437005f0430005f0446005f0020005f0441005f043f005f0438005f0441005f043a005f0430005f005fchar1char1"/>
        </w:rPr>
        <w:t>..5</w:t>
      </w:r>
    </w:p>
    <w:p w:rsidR="00C14BB5" w:rsidRPr="00322D7E" w:rsidRDefault="00C14BB5" w:rsidP="00C14BB5">
      <w:pPr>
        <w:pStyle w:val="a5"/>
        <w:spacing w:before="26" w:after="26" w:line="360" w:lineRule="auto"/>
        <w:ind w:left="0"/>
        <w:jc w:val="both"/>
      </w:pPr>
    </w:p>
    <w:p w:rsidR="00C14BB5" w:rsidRPr="00322D7E" w:rsidRDefault="00C14BB5" w:rsidP="00C14BB5">
      <w:pPr>
        <w:pStyle w:val="a5"/>
        <w:numPr>
          <w:ilvl w:val="0"/>
          <w:numId w:val="20"/>
        </w:numPr>
        <w:spacing w:before="26" w:after="26" w:line="360" w:lineRule="auto"/>
        <w:jc w:val="both"/>
      </w:pPr>
      <w:r w:rsidRPr="00322D7E">
        <w:t>Содержание  учеб</w:t>
      </w:r>
      <w:r>
        <w:t>ного предмета………………………………………….…</w:t>
      </w:r>
      <w:r w:rsidR="005248A0">
        <w:t>8</w:t>
      </w:r>
    </w:p>
    <w:p w:rsidR="00C14BB5" w:rsidRPr="00322D7E" w:rsidRDefault="00C14BB5" w:rsidP="00C14BB5">
      <w:pPr>
        <w:pStyle w:val="a5"/>
        <w:spacing w:before="26" w:after="26" w:line="360" w:lineRule="auto"/>
        <w:jc w:val="both"/>
      </w:pPr>
    </w:p>
    <w:p w:rsidR="00C14BB5" w:rsidRPr="00322D7E" w:rsidRDefault="00C14BB5" w:rsidP="00C14BB5">
      <w:pPr>
        <w:pStyle w:val="a5"/>
        <w:numPr>
          <w:ilvl w:val="0"/>
          <w:numId w:val="20"/>
        </w:numPr>
        <w:spacing w:before="26" w:after="26" w:line="360" w:lineRule="auto"/>
        <w:jc w:val="both"/>
      </w:pPr>
      <w:r w:rsidRPr="00322D7E">
        <w:t xml:space="preserve">Тематическое  планирование с определением основных видов </w:t>
      </w:r>
    </w:p>
    <w:p w:rsidR="00C14BB5" w:rsidRPr="00322D7E" w:rsidRDefault="00C14BB5" w:rsidP="00C14BB5">
      <w:pPr>
        <w:spacing w:line="360" w:lineRule="auto"/>
        <w:jc w:val="both"/>
      </w:pPr>
      <w:r w:rsidRPr="00322D7E">
        <w:t xml:space="preserve">          деятельности……………………………………………………………….…</w:t>
      </w:r>
      <w:r>
        <w:t>..</w:t>
      </w:r>
      <w:r w:rsidR="005248A0">
        <w:t>8</w:t>
      </w:r>
    </w:p>
    <w:p w:rsidR="00C14BB5" w:rsidRPr="00322D7E" w:rsidRDefault="00C14BB5" w:rsidP="00C14BB5">
      <w:pPr>
        <w:spacing w:line="360" w:lineRule="auto"/>
        <w:jc w:val="both"/>
      </w:pPr>
      <w:r w:rsidRPr="00322D7E">
        <w:t xml:space="preserve">    </w:t>
      </w:r>
    </w:p>
    <w:p w:rsidR="00C14BB5" w:rsidRPr="00322D7E" w:rsidRDefault="00C14BB5" w:rsidP="00C14BB5">
      <w:pPr>
        <w:pStyle w:val="a5"/>
        <w:numPr>
          <w:ilvl w:val="0"/>
          <w:numId w:val="20"/>
        </w:numPr>
        <w:spacing w:line="360" w:lineRule="auto"/>
        <w:jc w:val="both"/>
      </w:pPr>
      <w:r w:rsidRPr="00322D7E">
        <w:t>Учебно-тематический план…………………………………………………</w:t>
      </w:r>
      <w:r>
        <w:t>.1</w:t>
      </w:r>
      <w:r w:rsidR="006432B4">
        <w:t>4</w:t>
      </w:r>
    </w:p>
    <w:p w:rsidR="00C14BB5" w:rsidRPr="00322D7E" w:rsidRDefault="00C14BB5" w:rsidP="00C14BB5">
      <w:pPr>
        <w:pStyle w:val="a5"/>
        <w:spacing w:line="360" w:lineRule="auto"/>
        <w:jc w:val="both"/>
      </w:pPr>
    </w:p>
    <w:p w:rsidR="00C14BB5" w:rsidRPr="00322D7E" w:rsidRDefault="00C14BB5" w:rsidP="00C14BB5">
      <w:pPr>
        <w:pStyle w:val="a5"/>
        <w:numPr>
          <w:ilvl w:val="0"/>
          <w:numId w:val="20"/>
        </w:numPr>
        <w:spacing w:line="360" w:lineRule="auto"/>
        <w:jc w:val="both"/>
      </w:pPr>
      <w:r w:rsidRPr="00322D7E">
        <w:t xml:space="preserve">Требования к уровню подготовки учащихся, обучающихся </w:t>
      </w:r>
      <w:proofErr w:type="gramStart"/>
      <w:r w:rsidRPr="00322D7E">
        <w:t>по</w:t>
      </w:r>
      <w:proofErr w:type="gramEnd"/>
      <w:r w:rsidRPr="00322D7E">
        <w:t xml:space="preserve"> данной</w:t>
      </w:r>
    </w:p>
    <w:p w:rsidR="00C14BB5" w:rsidRDefault="00C14BB5" w:rsidP="006432B4">
      <w:pPr>
        <w:spacing w:line="360" w:lineRule="auto"/>
        <w:jc w:val="both"/>
      </w:pPr>
      <w:r w:rsidRPr="00322D7E">
        <w:t xml:space="preserve">           прогр</w:t>
      </w:r>
      <w:r>
        <w:t>амме……………………………………………………………………..</w:t>
      </w:r>
      <w:r w:rsidR="006432B4">
        <w:t>15</w:t>
      </w:r>
    </w:p>
    <w:p w:rsidR="006432B4" w:rsidRPr="00322D7E" w:rsidRDefault="006432B4" w:rsidP="006432B4">
      <w:pPr>
        <w:spacing w:line="360" w:lineRule="auto"/>
        <w:jc w:val="both"/>
      </w:pPr>
    </w:p>
    <w:p w:rsidR="00C14BB5" w:rsidRPr="00322D7E" w:rsidRDefault="00C14BB5" w:rsidP="00C14BB5">
      <w:pPr>
        <w:pStyle w:val="a5"/>
        <w:numPr>
          <w:ilvl w:val="0"/>
          <w:numId w:val="20"/>
        </w:numPr>
        <w:spacing w:line="360" w:lineRule="auto"/>
        <w:jc w:val="both"/>
      </w:pPr>
      <w:r w:rsidRPr="00322D7E">
        <w:t xml:space="preserve">Описание  </w:t>
      </w:r>
      <w:proofErr w:type="spellStart"/>
      <w:r w:rsidRPr="00322D7E">
        <w:t>учебн</w:t>
      </w:r>
      <w:proofErr w:type="gramStart"/>
      <w:r w:rsidRPr="00322D7E">
        <w:t>о</w:t>
      </w:r>
      <w:proofErr w:type="spellEnd"/>
      <w:r w:rsidRPr="00322D7E">
        <w:t>-</w:t>
      </w:r>
      <w:proofErr w:type="gramEnd"/>
      <w:r w:rsidRPr="00322D7E">
        <w:t xml:space="preserve"> методического и материально-технического </w:t>
      </w:r>
    </w:p>
    <w:p w:rsidR="00C14BB5" w:rsidRDefault="00C14BB5" w:rsidP="00C14BB5">
      <w:pPr>
        <w:spacing w:line="360" w:lineRule="auto"/>
        <w:jc w:val="both"/>
      </w:pPr>
      <w:r w:rsidRPr="00322D7E">
        <w:t xml:space="preserve">          обеспечения образователь</w:t>
      </w:r>
      <w:r>
        <w:t>ного процесса ………………………………........</w:t>
      </w:r>
      <w:r w:rsidR="006432B4">
        <w:t>18</w:t>
      </w:r>
    </w:p>
    <w:p w:rsidR="006432B4" w:rsidRDefault="006432B4" w:rsidP="006432B4">
      <w:pPr>
        <w:spacing w:line="360" w:lineRule="auto"/>
        <w:ind w:left="360"/>
        <w:jc w:val="both"/>
      </w:pPr>
    </w:p>
    <w:p w:rsidR="006432B4" w:rsidRPr="00322D7E" w:rsidRDefault="006432B4" w:rsidP="006432B4">
      <w:pPr>
        <w:spacing w:line="360" w:lineRule="auto"/>
        <w:ind w:left="360"/>
        <w:jc w:val="both"/>
      </w:pPr>
      <w:r>
        <w:t>Поурочное  планирование…………………………….…………………………20</w:t>
      </w:r>
    </w:p>
    <w:p w:rsidR="006432B4" w:rsidRPr="00322D7E" w:rsidRDefault="006432B4" w:rsidP="006432B4">
      <w:pPr>
        <w:spacing w:line="360" w:lineRule="auto"/>
        <w:jc w:val="both"/>
      </w:pPr>
    </w:p>
    <w:p w:rsidR="00C14BB5" w:rsidRPr="00322D7E" w:rsidRDefault="00C14BB5" w:rsidP="006432B4">
      <w:pPr>
        <w:pStyle w:val="a5"/>
        <w:spacing w:line="360" w:lineRule="auto"/>
        <w:jc w:val="both"/>
      </w:pPr>
    </w:p>
    <w:p w:rsidR="00C14BB5" w:rsidRPr="009B20B7" w:rsidRDefault="00C14BB5" w:rsidP="006432B4">
      <w:pPr>
        <w:spacing w:line="360" w:lineRule="auto"/>
        <w:ind w:left="360"/>
        <w:jc w:val="both"/>
      </w:pPr>
      <w:r w:rsidRPr="00322D7E">
        <w:t>Приложения:</w:t>
      </w:r>
      <w:r>
        <w:t xml:space="preserve">   </w:t>
      </w:r>
      <w:r w:rsidRPr="009B20B7">
        <w:t>Контрольно-измерительные материалы……………………</w:t>
      </w:r>
    </w:p>
    <w:p w:rsidR="00C14BB5" w:rsidRDefault="00C14BB5" w:rsidP="004E31E3">
      <w:pPr>
        <w:spacing w:line="360" w:lineRule="auto"/>
        <w:jc w:val="center"/>
        <w:rPr>
          <w:b/>
        </w:rPr>
      </w:pPr>
    </w:p>
    <w:p w:rsidR="00C14BB5" w:rsidRDefault="00C14BB5" w:rsidP="004E31E3">
      <w:pPr>
        <w:spacing w:line="360" w:lineRule="auto"/>
        <w:jc w:val="center"/>
        <w:rPr>
          <w:b/>
        </w:rPr>
      </w:pPr>
    </w:p>
    <w:p w:rsidR="00C14BB5" w:rsidRDefault="00C14BB5" w:rsidP="004E31E3">
      <w:pPr>
        <w:spacing w:line="360" w:lineRule="auto"/>
        <w:jc w:val="center"/>
        <w:rPr>
          <w:b/>
        </w:rPr>
      </w:pPr>
    </w:p>
    <w:p w:rsidR="00C14BB5" w:rsidRDefault="00C14BB5" w:rsidP="004E31E3">
      <w:pPr>
        <w:spacing w:line="360" w:lineRule="auto"/>
        <w:jc w:val="center"/>
        <w:rPr>
          <w:b/>
        </w:rPr>
      </w:pPr>
    </w:p>
    <w:p w:rsidR="00C14BB5" w:rsidRDefault="00C14BB5" w:rsidP="004E31E3">
      <w:pPr>
        <w:spacing w:line="360" w:lineRule="auto"/>
        <w:jc w:val="center"/>
        <w:rPr>
          <w:b/>
        </w:rPr>
      </w:pPr>
    </w:p>
    <w:p w:rsidR="00C14BB5" w:rsidRDefault="00C14BB5" w:rsidP="004E31E3">
      <w:pPr>
        <w:spacing w:line="360" w:lineRule="auto"/>
        <w:jc w:val="center"/>
        <w:rPr>
          <w:b/>
        </w:rPr>
      </w:pPr>
    </w:p>
    <w:p w:rsidR="00C14BB5" w:rsidRDefault="00C14BB5" w:rsidP="004E31E3">
      <w:pPr>
        <w:spacing w:line="360" w:lineRule="auto"/>
        <w:jc w:val="center"/>
        <w:rPr>
          <w:b/>
        </w:rPr>
      </w:pPr>
    </w:p>
    <w:p w:rsidR="00BA74D1" w:rsidRPr="004E31E3" w:rsidRDefault="00BA74D1" w:rsidP="004E31E3">
      <w:pPr>
        <w:spacing w:line="360" w:lineRule="auto"/>
        <w:jc w:val="center"/>
        <w:rPr>
          <w:b/>
        </w:rPr>
      </w:pPr>
      <w:r w:rsidRPr="004E31E3">
        <w:rPr>
          <w:b/>
        </w:rPr>
        <w:t>Пояснительная записка</w:t>
      </w:r>
    </w:p>
    <w:p w:rsidR="00C14BB5" w:rsidRPr="001F33FA" w:rsidRDefault="00C14BB5" w:rsidP="00C14BB5">
      <w:pPr>
        <w:tabs>
          <w:tab w:val="left" w:pos="284"/>
        </w:tabs>
        <w:spacing w:line="360" w:lineRule="auto"/>
        <w:ind w:left="284" w:right="-1" w:firstLine="333"/>
        <w:jc w:val="both"/>
        <w:rPr>
          <w:bCs/>
          <w:color w:val="000000"/>
        </w:rPr>
      </w:pPr>
      <w:r w:rsidRPr="00C349F8">
        <w:rPr>
          <w:bCs/>
          <w:color w:val="000000"/>
        </w:rPr>
        <w:t xml:space="preserve">  Рабочая программа</w:t>
      </w:r>
      <w:r>
        <w:rPr>
          <w:bCs/>
          <w:color w:val="000000"/>
        </w:rPr>
        <w:t xml:space="preserve"> по геометрии  для 7 класса </w:t>
      </w:r>
      <w:r w:rsidRPr="00C349F8">
        <w:rPr>
          <w:bCs/>
          <w:color w:val="000000"/>
        </w:rPr>
        <w:t xml:space="preserve"> разработана на основе нормативных документов:</w:t>
      </w:r>
    </w:p>
    <w:p w:rsidR="00C14BB5" w:rsidRDefault="00C14BB5" w:rsidP="00C14BB5">
      <w:pPr>
        <w:numPr>
          <w:ilvl w:val="0"/>
          <w:numId w:val="21"/>
        </w:numPr>
        <w:tabs>
          <w:tab w:val="clear" w:pos="1080"/>
          <w:tab w:val="num" w:pos="-3402"/>
          <w:tab w:val="left" w:pos="284"/>
        </w:tabs>
        <w:spacing w:line="360" w:lineRule="auto"/>
        <w:ind w:left="284" w:right="-1" w:firstLine="0"/>
        <w:jc w:val="both"/>
        <w:rPr>
          <w:bCs/>
        </w:rPr>
      </w:pPr>
      <w:r w:rsidRPr="00C349F8">
        <w:rPr>
          <w:bCs/>
        </w:rPr>
        <w:t>Федерального компонента государственного образовательного стандарта по математике;</w:t>
      </w:r>
    </w:p>
    <w:p w:rsidR="00C14BB5" w:rsidRDefault="00C14BB5" w:rsidP="00C14BB5">
      <w:pPr>
        <w:numPr>
          <w:ilvl w:val="0"/>
          <w:numId w:val="21"/>
        </w:numPr>
        <w:tabs>
          <w:tab w:val="clear" w:pos="1080"/>
          <w:tab w:val="num" w:pos="-3402"/>
          <w:tab w:val="left" w:pos="284"/>
        </w:tabs>
        <w:spacing w:line="360" w:lineRule="auto"/>
        <w:ind w:left="284" w:right="-1" w:firstLine="0"/>
        <w:jc w:val="both"/>
        <w:rPr>
          <w:bCs/>
        </w:rPr>
      </w:pPr>
      <w:r w:rsidRPr="00DB0FC8">
        <w:rPr>
          <w:bCs/>
        </w:rPr>
        <w:t xml:space="preserve">Примерной программы основного общего образования  по математике. Базовый уровень </w:t>
      </w:r>
    </w:p>
    <w:p w:rsidR="00C14BB5" w:rsidRPr="00DB0FC8" w:rsidRDefault="00C14BB5" w:rsidP="00C14BB5">
      <w:pPr>
        <w:numPr>
          <w:ilvl w:val="0"/>
          <w:numId w:val="21"/>
        </w:numPr>
        <w:tabs>
          <w:tab w:val="clear" w:pos="1080"/>
          <w:tab w:val="num" w:pos="-3402"/>
          <w:tab w:val="left" w:pos="284"/>
        </w:tabs>
        <w:spacing w:line="360" w:lineRule="auto"/>
        <w:ind w:left="284" w:right="-1" w:firstLine="0"/>
        <w:jc w:val="both"/>
        <w:rPr>
          <w:bCs/>
        </w:rPr>
      </w:pPr>
      <w:r w:rsidRPr="00DB0FC8">
        <w:rPr>
          <w:bCs/>
        </w:rPr>
        <w:t>Авторской программы</w:t>
      </w:r>
      <w:r>
        <w:rPr>
          <w:bCs/>
        </w:rPr>
        <w:t xml:space="preserve"> линии Л.С. </w:t>
      </w:r>
      <w:proofErr w:type="spellStart"/>
      <w:r>
        <w:rPr>
          <w:bCs/>
        </w:rPr>
        <w:t>Атанасяна</w:t>
      </w:r>
      <w:proofErr w:type="spellEnd"/>
    </w:p>
    <w:p w:rsidR="00C14BB5" w:rsidRPr="00C349F8" w:rsidRDefault="00C14BB5" w:rsidP="00C14BB5">
      <w:pPr>
        <w:numPr>
          <w:ilvl w:val="0"/>
          <w:numId w:val="21"/>
        </w:numPr>
        <w:tabs>
          <w:tab w:val="clear" w:pos="1080"/>
          <w:tab w:val="num" w:pos="-3402"/>
          <w:tab w:val="left" w:pos="284"/>
        </w:tabs>
        <w:spacing w:line="360" w:lineRule="auto"/>
        <w:ind w:left="284" w:right="-1" w:firstLine="0"/>
        <w:jc w:val="both"/>
        <w:rPr>
          <w:bCs/>
        </w:rPr>
      </w:pPr>
      <w:r w:rsidRPr="00C349F8"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C14BB5" w:rsidRPr="00400895" w:rsidRDefault="00C14BB5" w:rsidP="00C14BB5">
      <w:pPr>
        <w:numPr>
          <w:ilvl w:val="0"/>
          <w:numId w:val="21"/>
        </w:numPr>
        <w:tabs>
          <w:tab w:val="clear" w:pos="1080"/>
          <w:tab w:val="num" w:pos="-3402"/>
          <w:tab w:val="left" w:pos="284"/>
        </w:tabs>
        <w:autoSpaceDE w:val="0"/>
        <w:autoSpaceDN w:val="0"/>
        <w:adjustRightInd w:val="0"/>
        <w:spacing w:line="360" w:lineRule="auto"/>
        <w:ind w:left="284" w:right="-1" w:firstLine="0"/>
        <w:jc w:val="both"/>
        <w:rPr>
          <w:b/>
          <w:bCs/>
        </w:rPr>
      </w:pPr>
      <w:r w:rsidRPr="00DB0FC8">
        <w:rPr>
          <w:bCs/>
        </w:rPr>
        <w:t xml:space="preserve">Положения о составлении рабочей программы МБОУ </w:t>
      </w:r>
      <w:proofErr w:type="spellStart"/>
      <w:r w:rsidRPr="00DB0FC8">
        <w:rPr>
          <w:bCs/>
        </w:rPr>
        <w:t>Шибертуйская</w:t>
      </w:r>
      <w:proofErr w:type="spellEnd"/>
      <w:r w:rsidRPr="00DB0FC8">
        <w:rPr>
          <w:bCs/>
        </w:rPr>
        <w:t xml:space="preserve"> СОШ </w:t>
      </w:r>
    </w:p>
    <w:p w:rsidR="00400895" w:rsidRPr="00DB0FC8" w:rsidRDefault="00400895" w:rsidP="00C14BB5">
      <w:pPr>
        <w:numPr>
          <w:ilvl w:val="0"/>
          <w:numId w:val="21"/>
        </w:numPr>
        <w:tabs>
          <w:tab w:val="clear" w:pos="1080"/>
          <w:tab w:val="num" w:pos="-3402"/>
          <w:tab w:val="left" w:pos="284"/>
        </w:tabs>
        <w:autoSpaceDE w:val="0"/>
        <w:autoSpaceDN w:val="0"/>
        <w:adjustRightInd w:val="0"/>
        <w:spacing w:line="360" w:lineRule="auto"/>
        <w:ind w:left="284" w:right="-1" w:firstLine="0"/>
        <w:jc w:val="both"/>
        <w:rPr>
          <w:b/>
          <w:bCs/>
        </w:rPr>
      </w:pPr>
      <w:r>
        <w:rPr>
          <w:bCs/>
        </w:rPr>
        <w:t xml:space="preserve">Учебного плана </w:t>
      </w:r>
      <w:r w:rsidRPr="00DB0FC8">
        <w:rPr>
          <w:bCs/>
        </w:rPr>
        <w:t xml:space="preserve">МБОУ </w:t>
      </w:r>
      <w:proofErr w:type="spellStart"/>
      <w:r w:rsidRPr="00DB0FC8">
        <w:rPr>
          <w:bCs/>
        </w:rPr>
        <w:t>Шибертуйская</w:t>
      </w:r>
      <w:proofErr w:type="spellEnd"/>
      <w:r w:rsidRPr="00DB0FC8">
        <w:rPr>
          <w:bCs/>
        </w:rPr>
        <w:t xml:space="preserve"> СОШ</w:t>
      </w:r>
    </w:p>
    <w:p w:rsidR="001309B5" w:rsidRPr="004E31E3" w:rsidRDefault="00A52A75" w:rsidP="004E31E3">
      <w:pPr>
        <w:spacing w:line="360" w:lineRule="auto"/>
        <w:jc w:val="both"/>
      </w:pPr>
      <w:r w:rsidRPr="004E31E3"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434BC8" w:rsidRPr="004E31E3" w:rsidRDefault="001309B5" w:rsidP="004E31E3">
      <w:pPr>
        <w:spacing w:line="360" w:lineRule="auto"/>
        <w:jc w:val="both"/>
      </w:pPr>
      <w:r w:rsidRPr="004E31E3">
        <w:tab/>
      </w:r>
      <w:r w:rsidR="00A52A75" w:rsidRPr="004E31E3"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A52A75" w:rsidRPr="004E31E3" w:rsidRDefault="00A52A75" w:rsidP="004E31E3">
      <w:pPr>
        <w:spacing w:line="360" w:lineRule="auto"/>
        <w:jc w:val="both"/>
      </w:pPr>
      <w:r w:rsidRPr="004E31E3">
        <w:tab/>
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</w:t>
      </w:r>
      <w:r w:rsidR="005A66F7" w:rsidRPr="004E31E3">
        <w:t xml:space="preserve">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5A66F7" w:rsidRPr="004E31E3" w:rsidRDefault="005A66F7" w:rsidP="004E31E3">
      <w:pPr>
        <w:spacing w:line="360" w:lineRule="auto"/>
        <w:jc w:val="both"/>
      </w:pPr>
      <w:r w:rsidRPr="004E31E3">
        <w:tab/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4E31E3">
        <w:t>естественно-научного</w:t>
      </w:r>
      <w:proofErr w:type="spellEnd"/>
      <w:proofErr w:type="gramEnd"/>
      <w:r w:rsidRPr="004E31E3"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5A66F7" w:rsidRPr="004E31E3" w:rsidRDefault="005A66F7" w:rsidP="004E31E3">
      <w:pPr>
        <w:spacing w:line="360" w:lineRule="auto"/>
        <w:jc w:val="both"/>
      </w:pPr>
      <w:r w:rsidRPr="004E31E3">
        <w:tab/>
      </w:r>
      <w:proofErr w:type="gramStart"/>
      <w:r w:rsidRPr="004E31E3"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</w:t>
      </w:r>
      <w:r w:rsidR="004855D6" w:rsidRPr="004E31E3">
        <w:t xml:space="preserve">, месте геометрии в системе наук и роли математического моделирования в научном познании и в практике </w:t>
      </w:r>
      <w:r w:rsidR="004855D6" w:rsidRPr="004E31E3">
        <w:lastRenderedPageBreak/>
        <w:t>способствует формированию научного мировоззрения учащихся, а также формированию качеств мышления, необходимых для адаптации в  современном информационном обществе.</w:t>
      </w:r>
      <w:proofErr w:type="gramEnd"/>
    </w:p>
    <w:p w:rsidR="004855D6" w:rsidRPr="004E31E3" w:rsidRDefault="004855D6" w:rsidP="004E31E3">
      <w:pPr>
        <w:spacing w:line="360" w:lineRule="auto"/>
        <w:jc w:val="both"/>
      </w:pPr>
      <w:r w:rsidRPr="004E31E3">
        <w:tab/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4855D6" w:rsidRPr="004E31E3" w:rsidRDefault="004855D6" w:rsidP="004E31E3">
      <w:pPr>
        <w:spacing w:line="360" w:lineRule="auto"/>
        <w:jc w:val="both"/>
      </w:pPr>
      <w:r w:rsidRPr="004E31E3">
        <w:tab/>
        <w:t xml:space="preserve">Геометрия существенно расширяет кругозор учащихся, знакомя </w:t>
      </w:r>
      <w:r w:rsidR="008E2CD7" w:rsidRPr="004E31E3">
        <w:t>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8E2CD7" w:rsidRPr="004E31E3" w:rsidRDefault="008E2CD7" w:rsidP="004E31E3">
      <w:pPr>
        <w:spacing w:line="360" w:lineRule="auto"/>
        <w:jc w:val="both"/>
      </w:pPr>
      <w:r w:rsidRPr="004E31E3">
        <w:tab/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8E2CD7" w:rsidRPr="004E31E3" w:rsidRDefault="008E2CD7" w:rsidP="004E31E3">
      <w:pPr>
        <w:spacing w:line="360" w:lineRule="auto"/>
        <w:jc w:val="both"/>
      </w:pPr>
      <w:r w:rsidRPr="004E31E3">
        <w:tab/>
        <w:t>Важнейшей задачей школьного курса геометрии является развитие логического мышления учащихся. Сами объекты геометрических ум</w:t>
      </w:r>
      <w:r w:rsidR="003C5FAA" w:rsidRPr="004E31E3">
        <w:t>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</w:t>
      </w:r>
      <w:r w:rsidRPr="004E31E3">
        <w:t xml:space="preserve"> </w:t>
      </w:r>
      <w:r w:rsidR="003C5FAA" w:rsidRPr="004E31E3">
        <w:t>занимает ведущее место в формировании научно-теоретического мышления школьников.</w:t>
      </w:r>
    </w:p>
    <w:p w:rsidR="003C5FAA" w:rsidRPr="004E31E3" w:rsidRDefault="003C5FAA" w:rsidP="004E31E3">
      <w:pPr>
        <w:spacing w:line="360" w:lineRule="auto"/>
        <w:jc w:val="both"/>
      </w:pPr>
      <w:r w:rsidRPr="004E31E3">
        <w:tab/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B04160" w:rsidRDefault="00B04160" w:rsidP="004E31E3">
      <w:pPr>
        <w:spacing w:line="360" w:lineRule="auto"/>
        <w:jc w:val="center"/>
        <w:rPr>
          <w:b/>
        </w:rPr>
      </w:pPr>
    </w:p>
    <w:p w:rsidR="009164E7" w:rsidRPr="004E31E3" w:rsidRDefault="009164E7" w:rsidP="004E31E3">
      <w:pPr>
        <w:spacing w:line="360" w:lineRule="auto"/>
        <w:jc w:val="center"/>
        <w:rPr>
          <w:b/>
        </w:rPr>
      </w:pPr>
      <w:r w:rsidRPr="004E31E3">
        <w:rPr>
          <w:b/>
        </w:rPr>
        <w:t xml:space="preserve">Общая характеристика </w:t>
      </w:r>
      <w:r w:rsidR="00FD357A" w:rsidRPr="004E31E3">
        <w:rPr>
          <w:b/>
        </w:rPr>
        <w:t>курса геометрии в 7 классе</w:t>
      </w:r>
    </w:p>
    <w:p w:rsidR="00CB7122" w:rsidRPr="004E31E3" w:rsidRDefault="009164E7" w:rsidP="004B477C">
      <w:pPr>
        <w:spacing w:line="360" w:lineRule="auto"/>
        <w:ind w:firstLine="426"/>
        <w:jc w:val="both"/>
      </w:pPr>
      <w:r w:rsidRPr="004E31E3">
        <w:t>Математическое образование в основной школе складывается из следующих содержательных компонентов (блоков): «Арифметика», «Алгебра», «Геометрия», «Элементы логики, комбинаторики, статистики и теории вероятностей».</w:t>
      </w:r>
      <w:r w:rsidR="005A66F7" w:rsidRPr="004E31E3">
        <w:t xml:space="preserve"> </w:t>
      </w:r>
    </w:p>
    <w:p w:rsidR="009164E7" w:rsidRPr="004E31E3" w:rsidRDefault="009164E7" w:rsidP="004E31E3">
      <w:pPr>
        <w:spacing w:line="360" w:lineRule="auto"/>
        <w:jc w:val="both"/>
      </w:pPr>
      <w:r w:rsidRPr="004E31E3">
        <w:lastRenderedPageBreak/>
        <w:tab/>
      </w:r>
      <w:r w:rsidRPr="004E31E3">
        <w:rPr>
          <w:b/>
          <w:i/>
        </w:rPr>
        <w:t xml:space="preserve">Геометрия </w:t>
      </w:r>
      <w:r w:rsidRPr="004E31E3"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</w:t>
      </w:r>
      <w:proofErr w:type="gramStart"/>
      <w:r w:rsidRPr="004E31E3">
        <w:t>в</w:t>
      </w:r>
      <w:proofErr w:type="gramEnd"/>
      <w:r w:rsidRPr="004E31E3">
        <w:t xml:space="preserve"> развитее </w:t>
      </w:r>
      <w:proofErr w:type="gramStart"/>
      <w:r w:rsidRPr="004E31E3">
        <w:t>логического</w:t>
      </w:r>
      <w:proofErr w:type="gramEnd"/>
      <w:r w:rsidRPr="004E31E3">
        <w:t xml:space="preserve"> мышления, в формирование понятия доказательства.</w:t>
      </w:r>
    </w:p>
    <w:p w:rsidR="009164E7" w:rsidRPr="004E31E3" w:rsidRDefault="009164E7" w:rsidP="004E31E3">
      <w:pPr>
        <w:spacing w:line="360" w:lineRule="auto"/>
        <w:jc w:val="both"/>
      </w:pPr>
      <w:r w:rsidRPr="004E31E3">
        <w:tab/>
        <w:t xml:space="preserve">Таким образом, в ходе освоения содержания курса учащиеся </w:t>
      </w:r>
      <w:r w:rsidR="00384E3A">
        <w:t>получают возможность:</w:t>
      </w:r>
    </w:p>
    <w:p w:rsidR="009164E7" w:rsidRPr="004E31E3" w:rsidRDefault="009164E7" w:rsidP="004E31E3">
      <w:pPr>
        <w:numPr>
          <w:ilvl w:val="0"/>
          <w:numId w:val="7"/>
        </w:numPr>
        <w:spacing w:line="360" w:lineRule="auto"/>
        <w:jc w:val="both"/>
      </w:pPr>
      <w:r w:rsidRPr="004E31E3"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164E7" w:rsidRPr="004E31E3" w:rsidRDefault="009164E7" w:rsidP="004E31E3">
      <w:pPr>
        <w:numPr>
          <w:ilvl w:val="0"/>
          <w:numId w:val="7"/>
        </w:numPr>
        <w:spacing w:line="360" w:lineRule="auto"/>
        <w:jc w:val="both"/>
      </w:pPr>
      <w:r w:rsidRPr="004E31E3">
        <w:t>научиться применять</w:t>
      </w:r>
      <w:r w:rsidR="000F5DCB" w:rsidRPr="004E31E3">
        <w:t xml:space="preserve"> формально-оперативные алгебраические умения к решению геометрических задач;</w:t>
      </w:r>
    </w:p>
    <w:p w:rsidR="000F5DCB" w:rsidRPr="004E31E3" w:rsidRDefault="000F5DCB" w:rsidP="004E31E3">
      <w:pPr>
        <w:numPr>
          <w:ilvl w:val="0"/>
          <w:numId w:val="7"/>
        </w:numPr>
        <w:spacing w:line="360" w:lineRule="auto"/>
        <w:jc w:val="both"/>
      </w:pPr>
      <w:r w:rsidRPr="004E31E3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 и их свойствами;</w:t>
      </w:r>
    </w:p>
    <w:p w:rsidR="000F5DCB" w:rsidRPr="004E31E3" w:rsidRDefault="000F5DCB" w:rsidP="004E31E3">
      <w:pPr>
        <w:numPr>
          <w:ilvl w:val="0"/>
          <w:numId w:val="7"/>
        </w:numPr>
        <w:spacing w:line="360" w:lineRule="auto"/>
        <w:jc w:val="both"/>
      </w:pPr>
      <w:r w:rsidRPr="004E31E3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E31E3">
        <w:t>контрпримеры</w:t>
      </w:r>
      <w:proofErr w:type="spellEnd"/>
      <w:r w:rsidRPr="004E31E3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B7122" w:rsidRPr="004E31E3" w:rsidRDefault="000F5DCB" w:rsidP="004E31E3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4E31E3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B477C" w:rsidRPr="004E31E3" w:rsidRDefault="004B477C" w:rsidP="004B477C">
      <w:pPr>
        <w:spacing w:line="360" w:lineRule="auto"/>
        <w:ind w:firstLine="360"/>
        <w:jc w:val="both"/>
      </w:pPr>
      <w:r w:rsidRPr="004E31E3">
        <w:t>В курсе геометрии 7-го класса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4B477C" w:rsidRPr="004E31E3" w:rsidRDefault="004B477C" w:rsidP="004B477C">
      <w:pPr>
        <w:spacing w:line="360" w:lineRule="auto"/>
        <w:ind w:firstLine="360"/>
        <w:jc w:val="both"/>
      </w:pPr>
      <w:r w:rsidRPr="004E31E3"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4B477C" w:rsidRPr="004E31E3" w:rsidRDefault="004B477C" w:rsidP="004B477C">
      <w:pPr>
        <w:spacing w:line="360" w:lineRule="auto"/>
        <w:ind w:firstLine="360"/>
        <w:jc w:val="both"/>
      </w:pPr>
      <w:r w:rsidRPr="004E31E3">
        <w:tab/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4E31E3">
        <w:t>ств пр</w:t>
      </w:r>
      <w:proofErr w:type="gramEnd"/>
      <w:r w:rsidRPr="004E31E3">
        <w:t>и решении задач вычислительного и конструктивного характера, а также практических.</w:t>
      </w:r>
    </w:p>
    <w:p w:rsidR="004B477C" w:rsidRPr="004E31E3" w:rsidRDefault="004B477C" w:rsidP="004B477C">
      <w:pPr>
        <w:spacing w:line="360" w:lineRule="auto"/>
        <w:ind w:firstLine="360"/>
        <w:jc w:val="both"/>
      </w:pPr>
      <w:r w:rsidRPr="004E31E3">
        <w:lastRenderedPageBreak/>
        <w:tab/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4B477C" w:rsidRPr="004E31E3" w:rsidRDefault="004B477C" w:rsidP="004B477C">
      <w:pPr>
        <w:spacing w:line="360" w:lineRule="auto"/>
        <w:ind w:firstLine="360"/>
        <w:jc w:val="both"/>
      </w:pPr>
      <w:r w:rsidRPr="004E31E3">
        <w:tab/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4B477C" w:rsidRDefault="004B477C" w:rsidP="004B477C">
      <w:pPr>
        <w:pStyle w:val="a5"/>
        <w:tabs>
          <w:tab w:val="left" w:pos="284"/>
        </w:tabs>
        <w:autoSpaceDE w:val="0"/>
        <w:autoSpaceDN w:val="0"/>
        <w:adjustRightInd w:val="0"/>
        <w:spacing w:line="360" w:lineRule="auto"/>
        <w:rPr>
          <w:rFonts w:eastAsia="Newton-Regular"/>
          <w:b/>
          <w:bCs/>
        </w:rPr>
      </w:pPr>
    </w:p>
    <w:p w:rsidR="004B477C" w:rsidRPr="004B477C" w:rsidRDefault="004B477C" w:rsidP="004B477C">
      <w:pPr>
        <w:pStyle w:val="a5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eastAsia="Newton-Regular"/>
          <w:b/>
          <w:bCs/>
        </w:rPr>
      </w:pPr>
      <w:r w:rsidRPr="004B477C">
        <w:rPr>
          <w:rFonts w:eastAsia="Newton-Regular"/>
          <w:b/>
          <w:bCs/>
        </w:rPr>
        <w:t>Место предмета в базисном учебном плане.</w:t>
      </w:r>
    </w:p>
    <w:p w:rsidR="004B477C" w:rsidRPr="004B477C" w:rsidRDefault="004B477C" w:rsidP="004B477C">
      <w:pPr>
        <w:pStyle w:val="Style2"/>
        <w:widowControl/>
        <w:tabs>
          <w:tab w:val="left" w:pos="284"/>
        </w:tabs>
        <w:spacing w:before="125" w:line="360" w:lineRule="auto"/>
        <w:ind w:firstLine="360"/>
        <w:rPr>
          <w:rStyle w:val="FontStyle14"/>
          <w:sz w:val="24"/>
          <w:szCs w:val="24"/>
        </w:rPr>
      </w:pPr>
      <w:r w:rsidRPr="004B477C">
        <w:rPr>
          <w:rFonts w:eastAsia="Newton-Regular"/>
        </w:rPr>
        <w:t xml:space="preserve">Согласно Федеральному базисному учебному плану для образовательных учреждений Российской Федерации в 7 классе  для обязательного изучения </w:t>
      </w:r>
      <w:r>
        <w:rPr>
          <w:rFonts w:eastAsia="Newton-Regular"/>
        </w:rPr>
        <w:t>геометрии</w:t>
      </w:r>
      <w:r w:rsidRPr="004B477C">
        <w:rPr>
          <w:rFonts w:eastAsia="Newton-Regular"/>
        </w:rPr>
        <w:t xml:space="preserve">  отводится не менее </w:t>
      </w:r>
      <w:r>
        <w:rPr>
          <w:rFonts w:eastAsia="Newton-Regular"/>
        </w:rPr>
        <w:t xml:space="preserve">50 </w:t>
      </w:r>
      <w:r w:rsidRPr="004B477C">
        <w:rPr>
          <w:rFonts w:eastAsia="Newton-Regular"/>
        </w:rPr>
        <w:t xml:space="preserve"> часов из расчета </w:t>
      </w:r>
      <w:r>
        <w:rPr>
          <w:rFonts w:eastAsia="Newton-Regular"/>
        </w:rPr>
        <w:t xml:space="preserve"> 2</w:t>
      </w:r>
      <w:r w:rsidRPr="004B477C">
        <w:rPr>
          <w:rFonts w:eastAsia="Newton-Regular"/>
        </w:rPr>
        <w:t xml:space="preserve"> часа в неделю.</w:t>
      </w:r>
      <w:r w:rsidRPr="004B477C">
        <w:rPr>
          <w:rStyle w:val="FontStyle19"/>
          <w:sz w:val="24"/>
          <w:szCs w:val="24"/>
        </w:rPr>
        <w:t xml:space="preserve"> </w:t>
      </w:r>
    </w:p>
    <w:p w:rsidR="004B477C" w:rsidRPr="004B477C" w:rsidRDefault="004B477C" w:rsidP="004B477C">
      <w:pPr>
        <w:pStyle w:val="Style2"/>
        <w:widowControl/>
        <w:tabs>
          <w:tab w:val="left" w:pos="284"/>
        </w:tabs>
        <w:spacing w:before="96" w:line="360" w:lineRule="auto"/>
        <w:ind w:firstLine="360"/>
      </w:pPr>
      <w:r w:rsidRPr="004B477C">
        <w:rPr>
          <w:rStyle w:val="FontStyle19"/>
          <w:sz w:val="24"/>
          <w:szCs w:val="24"/>
        </w:rPr>
        <w:t xml:space="preserve">В соответствии с этим программа составлена на основе  типовой авт. </w:t>
      </w:r>
      <w:r>
        <w:rPr>
          <w:rStyle w:val="FontStyle19"/>
          <w:sz w:val="24"/>
          <w:szCs w:val="24"/>
        </w:rPr>
        <w:t xml:space="preserve">Л.С. </w:t>
      </w:r>
      <w:proofErr w:type="spellStart"/>
      <w:r>
        <w:rPr>
          <w:rStyle w:val="FontStyle19"/>
          <w:sz w:val="24"/>
          <w:szCs w:val="24"/>
        </w:rPr>
        <w:t>Атанасяна</w:t>
      </w:r>
      <w:proofErr w:type="spellEnd"/>
      <w:r>
        <w:rPr>
          <w:rStyle w:val="FontStyle19"/>
          <w:sz w:val="24"/>
          <w:szCs w:val="24"/>
        </w:rPr>
        <w:t xml:space="preserve"> в  </w:t>
      </w:r>
      <w:r w:rsidRPr="004B477C">
        <w:rPr>
          <w:rStyle w:val="FontStyle19"/>
          <w:sz w:val="24"/>
          <w:szCs w:val="24"/>
        </w:rPr>
        <w:t xml:space="preserve">объеме </w:t>
      </w:r>
      <w:r>
        <w:rPr>
          <w:rStyle w:val="FontStyle19"/>
          <w:sz w:val="24"/>
          <w:szCs w:val="24"/>
        </w:rPr>
        <w:t>50</w:t>
      </w:r>
      <w:r w:rsidRPr="004B477C">
        <w:rPr>
          <w:rStyle w:val="FontStyle19"/>
          <w:sz w:val="24"/>
          <w:szCs w:val="24"/>
        </w:rPr>
        <w:t xml:space="preserve"> часов. (</w:t>
      </w:r>
      <w:r>
        <w:rPr>
          <w:rStyle w:val="FontStyle19"/>
          <w:sz w:val="24"/>
          <w:szCs w:val="24"/>
        </w:rPr>
        <w:t>2</w:t>
      </w:r>
      <w:r w:rsidRPr="004B477C">
        <w:rPr>
          <w:rStyle w:val="FontStyle19"/>
          <w:sz w:val="24"/>
          <w:szCs w:val="24"/>
        </w:rPr>
        <w:t xml:space="preserve"> часа в неделю </w:t>
      </w:r>
      <w:r w:rsidRPr="004B477C">
        <w:rPr>
          <w:rStyle w:val="FontStyle19"/>
          <w:sz w:val="24"/>
          <w:szCs w:val="24"/>
          <w:lang w:val="en-US"/>
        </w:rPr>
        <w:t>II</w:t>
      </w:r>
      <w:r w:rsidRPr="004B477C">
        <w:rPr>
          <w:rStyle w:val="FontStyle19"/>
          <w:sz w:val="24"/>
          <w:szCs w:val="24"/>
        </w:rPr>
        <w:t xml:space="preserve">- </w:t>
      </w:r>
      <w:r w:rsidRPr="004B477C">
        <w:rPr>
          <w:rStyle w:val="FontStyle19"/>
          <w:sz w:val="24"/>
          <w:szCs w:val="24"/>
          <w:lang w:val="en-US"/>
        </w:rPr>
        <w:t>IV</w:t>
      </w:r>
      <w:r w:rsidRPr="004B477C">
        <w:rPr>
          <w:rStyle w:val="FontStyle19"/>
          <w:sz w:val="24"/>
          <w:szCs w:val="24"/>
        </w:rPr>
        <w:t xml:space="preserve"> четверти)</w:t>
      </w:r>
    </w:p>
    <w:p w:rsidR="00CB7122" w:rsidRPr="004B477C" w:rsidRDefault="00CB7122" w:rsidP="004B477C">
      <w:pPr>
        <w:spacing w:line="360" w:lineRule="auto"/>
      </w:pPr>
    </w:p>
    <w:p w:rsidR="00BA74D1" w:rsidRPr="004B477C" w:rsidRDefault="00BA74D1" w:rsidP="004E31E3">
      <w:pPr>
        <w:spacing w:line="360" w:lineRule="auto"/>
        <w:jc w:val="center"/>
        <w:rPr>
          <w:b/>
        </w:rPr>
      </w:pPr>
      <w:r w:rsidRPr="004B477C">
        <w:rPr>
          <w:b/>
        </w:rPr>
        <w:t>Цели изучения курса</w:t>
      </w:r>
      <w:r w:rsidR="009A00C5" w:rsidRPr="004B477C">
        <w:rPr>
          <w:b/>
        </w:rPr>
        <w:t xml:space="preserve"> геометрии</w:t>
      </w:r>
      <w:r w:rsidRPr="004B477C">
        <w:rPr>
          <w:b/>
        </w:rPr>
        <w:t>:</w:t>
      </w:r>
    </w:p>
    <w:p w:rsidR="00077872" w:rsidRPr="004E31E3" w:rsidRDefault="00077872" w:rsidP="004E31E3">
      <w:pPr>
        <w:spacing w:line="360" w:lineRule="auto"/>
        <w:jc w:val="center"/>
        <w:rPr>
          <w:b/>
          <w:i/>
        </w:rPr>
      </w:pPr>
    </w:p>
    <w:p w:rsidR="009A00C5" w:rsidRPr="004E31E3" w:rsidRDefault="00BA74D1" w:rsidP="004E31E3">
      <w:pPr>
        <w:numPr>
          <w:ilvl w:val="0"/>
          <w:numId w:val="3"/>
        </w:numPr>
        <w:spacing w:line="360" w:lineRule="auto"/>
        <w:jc w:val="both"/>
      </w:pPr>
      <w:r w:rsidRPr="004E31E3">
        <w:t>развивать пространственное мышление и математическую культуру;</w:t>
      </w:r>
      <w:r w:rsidR="009A00C5" w:rsidRPr="004E31E3">
        <w:t xml:space="preserve"> </w:t>
      </w:r>
    </w:p>
    <w:p w:rsidR="009A00C5" w:rsidRPr="004E31E3" w:rsidRDefault="00BA74D1" w:rsidP="004E31E3">
      <w:pPr>
        <w:numPr>
          <w:ilvl w:val="0"/>
          <w:numId w:val="3"/>
        </w:numPr>
        <w:spacing w:line="360" w:lineRule="auto"/>
        <w:jc w:val="both"/>
      </w:pPr>
      <w:r w:rsidRPr="004E31E3">
        <w:t>учить ясно и точно излагать свои мысли;</w:t>
      </w:r>
      <w:r w:rsidR="009A00C5" w:rsidRPr="004E31E3">
        <w:t xml:space="preserve"> </w:t>
      </w:r>
    </w:p>
    <w:p w:rsidR="009A00C5" w:rsidRPr="004E31E3" w:rsidRDefault="00BA74D1" w:rsidP="004E31E3">
      <w:pPr>
        <w:numPr>
          <w:ilvl w:val="0"/>
          <w:numId w:val="3"/>
        </w:numPr>
        <w:spacing w:line="360" w:lineRule="auto"/>
        <w:jc w:val="both"/>
      </w:pPr>
      <w:r w:rsidRPr="004E31E3"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  <w:r w:rsidR="009A00C5" w:rsidRPr="004E31E3">
        <w:t xml:space="preserve"> </w:t>
      </w:r>
    </w:p>
    <w:p w:rsidR="00BA74D1" w:rsidRPr="004E31E3" w:rsidRDefault="00BA74D1" w:rsidP="004E31E3">
      <w:pPr>
        <w:numPr>
          <w:ilvl w:val="0"/>
          <w:numId w:val="3"/>
        </w:numPr>
        <w:spacing w:line="360" w:lineRule="auto"/>
        <w:jc w:val="both"/>
      </w:pPr>
      <w:r w:rsidRPr="004E31E3">
        <w:t>помочь приобрести опыт исследовательской работы.</w:t>
      </w:r>
    </w:p>
    <w:p w:rsidR="00BA74D1" w:rsidRDefault="00BA74D1" w:rsidP="004E31E3">
      <w:pPr>
        <w:spacing w:line="360" w:lineRule="auto"/>
        <w:ind w:left="720"/>
        <w:jc w:val="both"/>
      </w:pPr>
    </w:p>
    <w:p w:rsidR="004B477C" w:rsidRPr="00791F73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Newton-Regular"/>
          <w:b/>
        </w:rPr>
      </w:pPr>
      <w:r w:rsidRPr="008F1958">
        <w:rPr>
          <w:rFonts w:eastAsia="Newton-Regular"/>
        </w:rPr>
        <w:t xml:space="preserve">Обучение математике в основной школе направлено на достижение следующих </w:t>
      </w:r>
      <w:r w:rsidRPr="00791F73">
        <w:rPr>
          <w:rFonts w:eastAsia="Newton-Regular"/>
          <w:b/>
        </w:rPr>
        <w:t>целей: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i/>
          <w:iCs/>
        </w:rPr>
      </w:pPr>
      <w:r w:rsidRPr="008F1958">
        <w:rPr>
          <w:b/>
          <w:bCs/>
          <w:i/>
          <w:iCs/>
        </w:rPr>
        <w:t>1. В направлении личностного развития: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Newton-Regular"/>
        </w:rPr>
      </w:pPr>
      <w:r>
        <w:rPr>
          <w:rFonts w:eastAsia="Newton-Regular"/>
        </w:rPr>
        <w:t xml:space="preserve">   </w:t>
      </w:r>
      <w:r w:rsidRPr="008F1958">
        <w:rPr>
          <w:rFonts w:eastAsia="Newton-Regular"/>
        </w:rPr>
        <w:t>• развитие логического и критического мышления, культуры речи, способности к умственном</w:t>
      </w:r>
      <w:r>
        <w:rPr>
          <w:rFonts w:eastAsia="Newton-Regular"/>
        </w:rPr>
        <w:t xml:space="preserve">у </w:t>
      </w:r>
      <w:r w:rsidRPr="008F1958">
        <w:rPr>
          <w:rFonts w:eastAsia="Newton-Regular"/>
        </w:rPr>
        <w:t>эксперименту;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Newton-Regular"/>
        </w:rPr>
      </w:pPr>
      <w:r>
        <w:rPr>
          <w:rFonts w:eastAsia="Newton-Regular"/>
        </w:rPr>
        <w:t xml:space="preserve">   </w:t>
      </w:r>
      <w:r w:rsidRPr="008F1958">
        <w:rPr>
          <w:rFonts w:eastAsia="Newton-Regular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Newton-Regular"/>
        </w:rPr>
      </w:pPr>
      <w:r>
        <w:rPr>
          <w:rFonts w:eastAsia="Newton-Regular"/>
        </w:rPr>
        <w:t xml:space="preserve">   </w:t>
      </w:r>
      <w:r w:rsidRPr="008F1958">
        <w:rPr>
          <w:rFonts w:eastAsia="Newton-Regular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Newton-Regular"/>
        </w:rPr>
      </w:pPr>
      <w:r>
        <w:rPr>
          <w:rFonts w:eastAsia="Newton-Regular"/>
        </w:rPr>
        <w:lastRenderedPageBreak/>
        <w:t xml:space="preserve">   </w:t>
      </w:r>
      <w:r w:rsidRPr="008F1958">
        <w:rPr>
          <w:rFonts w:eastAsia="Newton-Regular"/>
        </w:rPr>
        <w:t>• формирование качеств мышления, необходимых для адаптации в современном информационном</w:t>
      </w:r>
      <w:r>
        <w:rPr>
          <w:rFonts w:eastAsia="Newton-Regular"/>
        </w:rPr>
        <w:t xml:space="preserve">  </w:t>
      </w:r>
      <w:r w:rsidRPr="008F1958">
        <w:rPr>
          <w:rFonts w:eastAsia="Newton-Regular"/>
        </w:rPr>
        <w:t>обществе;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Newton-Regular"/>
        </w:rPr>
      </w:pPr>
      <w:r>
        <w:rPr>
          <w:rFonts w:eastAsia="Newton-Regular"/>
        </w:rPr>
        <w:t xml:space="preserve">   </w:t>
      </w:r>
      <w:r w:rsidRPr="008F1958">
        <w:rPr>
          <w:rFonts w:eastAsia="Newton-Regular"/>
        </w:rPr>
        <w:t>• развитие интереса к математическому творчеству  и математических способностей.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i/>
          <w:iCs/>
        </w:rPr>
      </w:pPr>
      <w:r w:rsidRPr="008F1958">
        <w:rPr>
          <w:b/>
          <w:bCs/>
          <w:i/>
          <w:iCs/>
        </w:rPr>
        <w:t xml:space="preserve">2. В </w:t>
      </w:r>
      <w:proofErr w:type="spellStart"/>
      <w:r w:rsidRPr="008F1958">
        <w:rPr>
          <w:b/>
          <w:bCs/>
          <w:i/>
          <w:iCs/>
        </w:rPr>
        <w:t>метапредметном</w:t>
      </w:r>
      <w:proofErr w:type="spellEnd"/>
      <w:r w:rsidRPr="008F1958">
        <w:rPr>
          <w:b/>
          <w:bCs/>
          <w:i/>
          <w:iCs/>
        </w:rPr>
        <w:t xml:space="preserve"> направлении: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Newton-Regular"/>
        </w:rPr>
      </w:pPr>
      <w:r>
        <w:rPr>
          <w:rFonts w:eastAsia="Newton-Regular"/>
        </w:rPr>
        <w:t xml:space="preserve">   </w:t>
      </w:r>
      <w:r w:rsidRPr="008F1958">
        <w:rPr>
          <w:rFonts w:eastAsia="Newton-Regular"/>
        </w:rPr>
        <w:t>• формирование представлений о математике как части общечеловеческой культуры, о значимости</w:t>
      </w:r>
      <w:r>
        <w:rPr>
          <w:rFonts w:eastAsia="Newton-Regular"/>
        </w:rPr>
        <w:t xml:space="preserve"> </w:t>
      </w:r>
      <w:r w:rsidRPr="008F1958">
        <w:rPr>
          <w:rFonts w:eastAsia="Newton-Regular"/>
        </w:rPr>
        <w:t>математики в развитии цивилизации и современного общества;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Newton-Regular"/>
        </w:rPr>
      </w:pPr>
      <w:r>
        <w:rPr>
          <w:rFonts w:eastAsia="Newton-Regular"/>
        </w:rPr>
        <w:t xml:space="preserve">   </w:t>
      </w:r>
      <w:r w:rsidRPr="008F1958">
        <w:rPr>
          <w:rFonts w:eastAsia="Newton-Regular"/>
        </w:rPr>
        <w:t>• развитие представлений о математике как форме описания и методе познания действительности,</w:t>
      </w:r>
      <w:r>
        <w:rPr>
          <w:rFonts w:eastAsia="Newton-Regular"/>
        </w:rPr>
        <w:t xml:space="preserve"> </w:t>
      </w:r>
      <w:r w:rsidRPr="008F1958">
        <w:rPr>
          <w:rFonts w:eastAsia="Newton-Regular"/>
        </w:rPr>
        <w:t>создание условий для приобретения первоначального опыта математического моделирования;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Newton-Regular"/>
        </w:rPr>
      </w:pPr>
      <w:r>
        <w:rPr>
          <w:rFonts w:eastAsia="Newton-Regular"/>
        </w:rPr>
        <w:t xml:space="preserve">   </w:t>
      </w:r>
      <w:r w:rsidRPr="008F1958">
        <w:rPr>
          <w:rFonts w:eastAsia="Newton-Regular"/>
        </w:rPr>
        <w:t>• формирование общих способов интеллектуальной деятельности, характерных для математики</w:t>
      </w:r>
      <w:r>
        <w:rPr>
          <w:rFonts w:eastAsia="Newton-Regular"/>
        </w:rPr>
        <w:t xml:space="preserve"> </w:t>
      </w:r>
      <w:r w:rsidRPr="008F1958">
        <w:rPr>
          <w:rFonts w:eastAsia="Newton-Regular"/>
        </w:rPr>
        <w:t>и являющихся основой познавательной культуры, значимой для различных сфер человеческой</w:t>
      </w:r>
      <w:r>
        <w:rPr>
          <w:rFonts w:eastAsia="Newton-Regular"/>
        </w:rPr>
        <w:t xml:space="preserve"> </w:t>
      </w:r>
      <w:r w:rsidRPr="008F1958">
        <w:rPr>
          <w:rFonts w:eastAsia="Newton-Regular"/>
        </w:rPr>
        <w:t>деятельности.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bCs/>
          <w:i/>
          <w:iCs/>
        </w:rPr>
      </w:pPr>
      <w:r w:rsidRPr="008F1958">
        <w:rPr>
          <w:b/>
          <w:bCs/>
          <w:i/>
          <w:iCs/>
        </w:rPr>
        <w:t>3. В предметном направлении:</w:t>
      </w:r>
    </w:p>
    <w:p w:rsidR="004B477C" w:rsidRPr="008F1958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Newton-Regular"/>
        </w:rPr>
      </w:pPr>
      <w:r>
        <w:rPr>
          <w:rFonts w:eastAsia="Newton-Regular"/>
        </w:rPr>
        <w:t xml:space="preserve">   </w:t>
      </w:r>
      <w:r w:rsidRPr="008F1958">
        <w:rPr>
          <w:rFonts w:eastAsia="Newton-Regular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B477C" w:rsidRDefault="004B477C" w:rsidP="004B47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Newton-Regular"/>
        </w:rPr>
      </w:pPr>
      <w:r>
        <w:rPr>
          <w:rFonts w:eastAsia="Newton-Regular"/>
        </w:rPr>
        <w:t xml:space="preserve">   </w:t>
      </w:r>
      <w:r w:rsidRPr="008F1958">
        <w:rPr>
          <w:rFonts w:eastAsia="Newton-Regular"/>
        </w:rPr>
        <w:t>• создание фундамента для математического развития, формирования механизмов мышления,</w:t>
      </w:r>
      <w:r>
        <w:rPr>
          <w:rFonts w:eastAsia="Newton-Regular"/>
        </w:rPr>
        <w:t xml:space="preserve"> </w:t>
      </w:r>
      <w:r w:rsidRPr="008F1958">
        <w:rPr>
          <w:rFonts w:eastAsia="Newton-Regular"/>
        </w:rPr>
        <w:t>характерных для математической деятельности.</w:t>
      </w:r>
    </w:p>
    <w:p w:rsidR="00CB7122" w:rsidRPr="004E31E3" w:rsidRDefault="00CB7122" w:rsidP="00384E3A">
      <w:pPr>
        <w:spacing w:line="360" w:lineRule="auto"/>
        <w:rPr>
          <w:b/>
        </w:rPr>
      </w:pPr>
    </w:p>
    <w:p w:rsidR="00390A02" w:rsidRPr="004E31E3" w:rsidRDefault="00390A02" w:rsidP="00384E3A">
      <w:pPr>
        <w:spacing w:line="360" w:lineRule="auto"/>
        <w:jc w:val="center"/>
        <w:rPr>
          <w:b/>
        </w:rPr>
      </w:pPr>
      <w:r w:rsidRPr="004E31E3">
        <w:rPr>
          <w:b/>
        </w:rPr>
        <w:t xml:space="preserve">Личностные, </w:t>
      </w:r>
      <w:proofErr w:type="spellStart"/>
      <w:r w:rsidRPr="004E31E3">
        <w:rPr>
          <w:b/>
        </w:rPr>
        <w:t>метапредметные</w:t>
      </w:r>
      <w:proofErr w:type="spellEnd"/>
      <w:r w:rsidRPr="004E31E3">
        <w:rPr>
          <w:b/>
        </w:rPr>
        <w:t xml:space="preserve"> и предметные результаты освоения содержания курса</w:t>
      </w:r>
    </w:p>
    <w:p w:rsidR="00FD4976" w:rsidRPr="004E31E3" w:rsidRDefault="00390A02" w:rsidP="004E31E3">
      <w:pPr>
        <w:spacing w:line="360" w:lineRule="auto"/>
        <w:jc w:val="both"/>
      </w:pPr>
      <w:r w:rsidRPr="004E31E3">
        <w:tab/>
        <w:t>Программа обеспечивает достижение следующих результатов:</w:t>
      </w:r>
    </w:p>
    <w:p w:rsidR="00390A02" w:rsidRPr="004E31E3" w:rsidRDefault="00390A02" w:rsidP="004E31E3">
      <w:pPr>
        <w:spacing w:line="360" w:lineRule="auto"/>
        <w:jc w:val="both"/>
        <w:rPr>
          <w:i/>
        </w:rPr>
      </w:pPr>
      <w:r w:rsidRPr="004E31E3">
        <w:t>л</w:t>
      </w:r>
      <w:r w:rsidRPr="004E31E3">
        <w:rPr>
          <w:i/>
        </w:rPr>
        <w:t>ичностные:</w:t>
      </w:r>
    </w:p>
    <w:p w:rsidR="00390A02" w:rsidRPr="004E31E3" w:rsidRDefault="00390A02" w:rsidP="004E31E3">
      <w:pPr>
        <w:numPr>
          <w:ilvl w:val="0"/>
          <w:numId w:val="9"/>
        </w:numPr>
        <w:spacing w:line="360" w:lineRule="auto"/>
        <w:jc w:val="both"/>
      </w:pPr>
      <w:r w:rsidRPr="004E31E3">
        <w:t xml:space="preserve">формирование ответственного отношения к учению, готовности и </w:t>
      </w:r>
      <w:proofErr w:type="gramStart"/>
      <w:r w:rsidRPr="004E31E3">
        <w:t>способности</w:t>
      </w:r>
      <w:proofErr w:type="gramEnd"/>
      <w:r w:rsidRPr="004E31E3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90A02" w:rsidRPr="004E31E3" w:rsidRDefault="00390A02" w:rsidP="004E31E3">
      <w:pPr>
        <w:numPr>
          <w:ilvl w:val="0"/>
          <w:numId w:val="9"/>
        </w:numPr>
        <w:spacing w:line="360" w:lineRule="auto"/>
        <w:jc w:val="both"/>
      </w:pPr>
      <w:r w:rsidRPr="004E31E3">
        <w:t xml:space="preserve">формирование целостного мировоззрения, соответствующего современному </w:t>
      </w:r>
      <w:r w:rsidR="00776319" w:rsidRPr="004E31E3">
        <w:t>уровню развития науки и общественной практики;</w:t>
      </w:r>
    </w:p>
    <w:p w:rsidR="00776319" w:rsidRPr="004E31E3" w:rsidRDefault="00776319" w:rsidP="004E31E3">
      <w:pPr>
        <w:numPr>
          <w:ilvl w:val="0"/>
          <w:numId w:val="9"/>
        </w:numPr>
        <w:spacing w:line="360" w:lineRule="auto"/>
        <w:jc w:val="both"/>
      </w:pPr>
      <w:r w:rsidRPr="004E31E3"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76319" w:rsidRPr="004E31E3" w:rsidRDefault="00776319" w:rsidP="004E31E3">
      <w:pPr>
        <w:numPr>
          <w:ilvl w:val="0"/>
          <w:numId w:val="9"/>
        </w:numPr>
        <w:spacing w:line="360" w:lineRule="auto"/>
        <w:jc w:val="both"/>
      </w:pPr>
      <w:r w:rsidRPr="004E31E3"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E31E3">
        <w:t>контрпримеры</w:t>
      </w:r>
      <w:proofErr w:type="spellEnd"/>
      <w:r w:rsidRPr="004E31E3">
        <w:t>;</w:t>
      </w:r>
    </w:p>
    <w:p w:rsidR="00776319" w:rsidRPr="004E31E3" w:rsidRDefault="00776319" w:rsidP="004E31E3">
      <w:pPr>
        <w:numPr>
          <w:ilvl w:val="0"/>
          <w:numId w:val="9"/>
        </w:numPr>
        <w:spacing w:line="360" w:lineRule="auto"/>
        <w:jc w:val="both"/>
      </w:pPr>
      <w:r w:rsidRPr="004E31E3">
        <w:t>критичность мышления, умение распознавать логически некорректные высказывания, отличать гипотезу от факта;</w:t>
      </w:r>
    </w:p>
    <w:p w:rsidR="00776319" w:rsidRPr="004E31E3" w:rsidRDefault="00776319" w:rsidP="004E31E3">
      <w:pPr>
        <w:numPr>
          <w:ilvl w:val="0"/>
          <w:numId w:val="9"/>
        </w:numPr>
        <w:spacing w:line="360" w:lineRule="auto"/>
        <w:jc w:val="both"/>
      </w:pPr>
      <w:proofErr w:type="spellStart"/>
      <w:r w:rsidRPr="004E31E3">
        <w:t>креативность</w:t>
      </w:r>
      <w:proofErr w:type="spellEnd"/>
      <w:r w:rsidRPr="004E31E3">
        <w:t xml:space="preserve"> мышления, инициатива, находчивость, активность при решении геометрических задач;</w:t>
      </w:r>
    </w:p>
    <w:p w:rsidR="00776319" w:rsidRPr="004E31E3" w:rsidRDefault="00776319" w:rsidP="004E31E3">
      <w:pPr>
        <w:numPr>
          <w:ilvl w:val="0"/>
          <w:numId w:val="9"/>
        </w:numPr>
        <w:spacing w:line="360" w:lineRule="auto"/>
        <w:jc w:val="both"/>
      </w:pPr>
      <w:r w:rsidRPr="004E31E3">
        <w:t>умение контролировать процесс и результат учебной математической деятельности;</w:t>
      </w:r>
    </w:p>
    <w:p w:rsidR="00FD4976" w:rsidRPr="00400895" w:rsidRDefault="00FD4976" w:rsidP="00400895">
      <w:pPr>
        <w:numPr>
          <w:ilvl w:val="0"/>
          <w:numId w:val="9"/>
        </w:numPr>
        <w:spacing w:line="360" w:lineRule="auto"/>
        <w:jc w:val="both"/>
      </w:pPr>
      <w:r w:rsidRPr="004E31E3">
        <w:t>с</w:t>
      </w:r>
      <w:r w:rsidR="00776319" w:rsidRPr="004E31E3">
        <w:t>пособность к эмоциональному</w:t>
      </w:r>
      <w:r w:rsidRPr="004E31E3">
        <w:t xml:space="preserve"> восприятию математических объектов, задач, решений, рассуждений;</w:t>
      </w:r>
    </w:p>
    <w:p w:rsidR="00FD4976" w:rsidRPr="004E31E3" w:rsidRDefault="00FD4976" w:rsidP="004E31E3">
      <w:pPr>
        <w:spacing w:line="360" w:lineRule="auto"/>
        <w:jc w:val="both"/>
        <w:rPr>
          <w:i/>
        </w:rPr>
      </w:pPr>
      <w:proofErr w:type="spellStart"/>
      <w:r w:rsidRPr="004E31E3">
        <w:rPr>
          <w:i/>
        </w:rPr>
        <w:t>метапредметные</w:t>
      </w:r>
      <w:proofErr w:type="spellEnd"/>
      <w:r w:rsidRPr="004E31E3">
        <w:rPr>
          <w:i/>
        </w:rPr>
        <w:t>:</w:t>
      </w:r>
    </w:p>
    <w:p w:rsidR="00FD4976" w:rsidRPr="004E31E3" w:rsidRDefault="00C51BFD" w:rsidP="004E31E3">
      <w:pPr>
        <w:numPr>
          <w:ilvl w:val="0"/>
          <w:numId w:val="10"/>
        </w:numPr>
        <w:spacing w:line="360" w:lineRule="auto"/>
        <w:jc w:val="both"/>
      </w:pPr>
      <w:r w:rsidRPr="004E31E3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51BFD" w:rsidRPr="004E31E3" w:rsidRDefault="000B70FD" w:rsidP="004E31E3">
      <w:pPr>
        <w:numPr>
          <w:ilvl w:val="0"/>
          <w:numId w:val="10"/>
        </w:numPr>
        <w:spacing w:line="360" w:lineRule="auto"/>
        <w:jc w:val="both"/>
      </w:pPr>
      <w:r w:rsidRPr="004E31E3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B70FD" w:rsidRPr="004E31E3" w:rsidRDefault="000B70FD" w:rsidP="004E31E3">
      <w:pPr>
        <w:numPr>
          <w:ilvl w:val="0"/>
          <w:numId w:val="10"/>
        </w:numPr>
        <w:spacing w:line="360" w:lineRule="auto"/>
        <w:jc w:val="both"/>
      </w:pPr>
      <w:r w:rsidRPr="004E31E3">
        <w:t xml:space="preserve">умение адекватно оценивать правильность или ошибочность выполнения </w:t>
      </w:r>
      <w:r w:rsidR="003677ED" w:rsidRPr="004E31E3">
        <w:t>учебной задачи, её объективную трудность и собственные возможности её решения;</w:t>
      </w:r>
    </w:p>
    <w:p w:rsidR="003677ED" w:rsidRPr="004E31E3" w:rsidRDefault="003677ED" w:rsidP="004E31E3">
      <w:pPr>
        <w:numPr>
          <w:ilvl w:val="0"/>
          <w:numId w:val="10"/>
        </w:numPr>
        <w:spacing w:line="360" w:lineRule="auto"/>
        <w:jc w:val="both"/>
      </w:pPr>
      <w:r w:rsidRPr="004E31E3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3677ED" w:rsidRPr="004E31E3" w:rsidRDefault="003677ED" w:rsidP="004E31E3">
      <w:pPr>
        <w:numPr>
          <w:ilvl w:val="0"/>
          <w:numId w:val="10"/>
        </w:numPr>
        <w:spacing w:line="360" w:lineRule="auto"/>
        <w:jc w:val="both"/>
      </w:pPr>
      <w:r w:rsidRPr="004E31E3">
        <w:t xml:space="preserve">умение устанавливать причинно-следственные связи, строить </w:t>
      </w:r>
      <w:proofErr w:type="gramStart"/>
      <w:r w:rsidRPr="004E31E3">
        <w:t>логическое рассуждение</w:t>
      </w:r>
      <w:proofErr w:type="gramEnd"/>
      <w:r w:rsidRPr="004E31E3">
        <w:t>, умозаключение (индуктивное, дедуктивное и по аналогии) и выводы;</w:t>
      </w:r>
    </w:p>
    <w:p w:rsidR="003677ED" w:rsidRPr="004E31E3" w:rsidRDefault="003677ED" w:rsidP="004E31E3">
      <w:pPr>
        <w:numPr>
          <w:ilvl w:val="0"/>
          <w:numId w:val="10"/>
        </w:numPr>
        <w:spacing w:line="360" w:lineRule="auto"/>
        <w:jc w:val="both"/>
      </w:pPr>
      <w:r w:rsidRPr="004E31E3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677ED" w:rsidRPr="004E31E3" w:rsidRDefault="003677ED" w:rsidP="004E31E3">
      <w:pPr>
        <w:numPr>
          <w:ilvl w:val="0"/>
          <w:numId w:val="10"/>
        </w:numPr>
        <w:spacing w:line="360" w:lineRule="auto"/>
        <w:jc w:val="both"/>
      </w:pPr>
      <w:r w:rsidRPr="004E31E3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</w:t>
      </w:r>
      <w:r w:rsidR="003F764E" w:rsidRPr="004E31E3">
        <w:t xml:space="preserve">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3F764E" w:rsidRPr="004E31E3" w:rsidRDefault="003F764E" w:rsidP="004E31E3">
      <w:pPr>
        <w:numPr>
          <w:ilvl w:val="0"/>
          <w:numId w:val="10"/>
        </w:numPr>
        <w:spacing w:line="360" w:lineRule="auto"/>
        <w:jc w:val="both"/>
      </w:pPr>
      <w:r w:rsidRPr="004E31E3">
        <w:t xml:space="preserve">формирование и развитие учебной и </w:t>
      </w:r>
      <w:proofErr w:type="spellStart"/>
      <w:r w:rsidRPr="004E31E3">
        <w:t>общепользовательской</w:t>
      </w:r>
      <w:proofErr w:type="spellEnd"/>
      <w:r w:rsidRPr="004E31E3"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4E31E3">
        <w:t>ИКТ-компетентности</w:t>
      </w:r>
      <w:proofErr w:type="spellEnd"/>
      <w:proofErr w:type="gramEnd"/>
      <w:r w:rsidRPr="004E31E3">
        <w:t>);</w:t>
      </w:r>
    </w:p>
    <w:p w:rsidR="003F764E" w:rsidRPr="004E31E3" w:rsidRDefault="003F764E" w:rsidP="004E31E3">
      <w:pPr>
        <w:numPr>
          <w:ilvl w:val="0"/>
          <w:numId w:val="10"/>
        </w:numPr>
        <w:spacing w:line="360" w:lineRule="auto"/>
        <w:ind w:left="709"/>
        <w:jc w:val="both"/>
      </w:pPr>
      <w:r w:rsidRPr="004E31E3">
        <w:lastRenderedPageBreak/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3F764E" w:rsidRPr="004E31E3" w:rsidRDefault="003F764E" w:rsidP="004E31E3">
      <w:pPr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</w:pPr>
      <w:r w:rsidRPr="004E31E3">
        <w:t>умение видеть математическую задачу в контексте проблемной ситуации в других дисциплинах, в окружающей жизни;</w:t>
      </w:r>
    </w:p>
    <w:p w:rsidR="003F764E" w:rsidRPr="004E31E3" w:rsidRDefault="003F764E" w:rsidP="004E31E3">
      <w:pPr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</w:pPr>
      <w:r w:rsidRPr="004E31E3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F764E" w:rsidRPr="004E31E3" w:rsidRDefault="00DC5EEE" w:rsidP="004E31E3">
      <w:pPr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</w:pPr>
      <w:r w:rsidRPr="004E31E3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C5EEE" w:rsidRPr="004E31E3" w:rsidRDefault="00DC5EEE" w:rsidP="004E31E3">
      <w:pPr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</w:pPr>
      <w:r w:rsidRPr="004E31E3">
        <w:t>умение выдвигать гипотезы при решении учебных задач и понимать необходимость их проверки;</w:t>
      </w:r>
    </w:p>
    <w:p w:rsidR="00DC5EEE" w:rsidRPr="004E31E3" w:rsidRDefault="00DC5EEE" w:rsidP="004E31E3">
      <w:pPr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</w:pPr>
      <w:r w:rsidRPr="004E31E3">
        <w:t>умение применять индуктивные и дедуктивные способы рассуждений, видеть различные стратегии решения задач;</w:t>
      </w:r>
    </w:p>
    <w:p w:rsidR="00DC5EEE" w:rsidRPr="004E31E3" w:rsidRDefault="00DC5EEE" w:rsidP="004E31E3">
      <w:pPr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</w:pPr>
      <w:r w:rsidRPr="004E31E3">
        <w:t>понимание сущности алгоритмических предписаний и умение действовать в соответствии с предложенным алгоритмом;</w:t>
      </w:r>
    </w:p>
    <w:p w:rsidR="00DC5EEE" w:rsidRPr="004E31E3" w:rsidRDefault="00DC5EEE" w:rsidP="004E31E3">
      <w:pPr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</w:pPr>
      <w:r w:rsidRPr="004E31E3">
        <w:t>умение самостоятельно ставить цели, выбирать и создавать алгоритмы для решения учебных математических проблем;</w:t>
      </w:r>
    </w:p>
    <w:p w:rsidR="00DC5EEE" w:rsidRPr="004E31E3" w:rsidRDefault="00DC5EEE" w:rsidP="00400895">
      <w:pPr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</w:pPr>
      <w:r w:rsidRPr="004E31E3">
        <w:t>умение планировать и осуществлять деятельность, направленную на решение задач исследовательского характера;</w:t>
      </w:r>
    </w:p>
    <w:p w:rsidR="00DC5EEE" w:rsidRPr="004E31E3" w:rsidRDefault="00DC5EEE" w:rsidP="004E31E3">
      <w:pPr>
        <w:tabs>
          <w:tab w:val="left" w:pos="709"/>
        </w:tabs>
        <w:spacing w:line="360" w:lineRule="auto"/>
        <w:ind w:left="709"/>
        <w:jc w:val="both"/>
        <w:rPr>
          <w:i/>
        </w:rPr>
      </w:pPr>
      <w:r w:rsidRPr="004E31E3">
        <w:rPr>
          <w:i/>
        </w:rPr>
        <w:t>предметные:</w:t>
      </w:r>
    </w:p>
    <w:p w:rsidR="00DC5EEE" w:rsidRPr="004E31E3" w:rsidRDefault="00DC5EEE" w:rsidP="004E31E3">
      <w:pPr>
        <w:numPr>
          <w:ilvl w:val="0"/>
          <w:numId w:val="11"/>
        </w:numPr>
        <w:tabs>
          <w:tab w:val="left" w:pos="709"/>
        </w:tabs>
        <w:spacing w:line="360" w:lineRule="auto"/>
        <w:ind w:left="709"/>
        <w:jc w:val="both"/>
      </w:pPr>
      <w:r w:rsidRPr="004E31E3">
        <w:t>ов</w:t>
      </w:r>
      <w:r w:rsidR="002B2460" w:rsidRPr="004E31E3">
        <w:t>л</w:t>
      </w:r>
      <w:r w:rsidRPr="004E31E3">
        <w:t>а</w:t>
      </w:r>
      <w:r w:rsidR="002B2460" w:rsidRPr="004E31E3">
        <w:t>д</w:t>
      </w:r>
      <w:r w:rsidRPr="004E31E3">
        <w:t>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DC5EEE" w:rsidRPr="004E31E3" w:rsidRDefault="00DC5EEE" w:rsidP="004E31E3">
      <w:pPr>
        <w:numPr>
          <w:ilvl w:val="0"/>
          <w:numId w:val="11"/>
        </w:numPr>
        <w:tabs>
          <w:tab w:val="left" w:pos="709"/>
        </w:tabs>
        <w:spacing w:line="360" w:lineRule="auto"/>
        <w:ind w:left="709"/>
        <w:jc w:val="both"/>
      </w:pPr>
      <w:r w:rsidRPr="004E31E3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C5EEE" w:rsidRPr="004E31E3" w:rsidRDefault="00897BD0" w:rsidP="004E31E3">
      <w:pPr>
        <w:numPr>
          <w:ilvl w:val="0"/>
          <w:numId w:val="11"/>
        </w:numPr>
        <w:tabs>
          <w:tab w:val="left" w:pos="709"/>
        </w:tabs>
        <w:spacing w:line="360" w:lineRule="auto"/>
        <w:ind w:left="709"/>
        <w:jc w:val="both"/>
      </w:pPr>
      <w:r w:rsidRPr="004E31E3">
        <w:t>овладение навыками  устных, письменных, инструментальных вычислений;</w:t>
      </w:r>
    </w:p>
    <w:p w:rsidR="00897BD0" w:rsidRPr="004E31E3" w:rsidRDefault="00897BD0" w:rsidP="004E31E3">
      <w:pPr>
        <w:numPr>
          <w:ilvl w:val="0"/>
          <w:numId w:val="11"/>
        </w:numPr>
        <w:tabs>
          <w:tab w:val="left" w:pos="709"/>
        </w:tabs>
        <w:spacing w:line="360" w:lineRule="auto"/>
        <w:ind w:left="709"/>
        <w:jc w:val="both"/>
      </w:pPr>
      <w:r w:rsidRPr="004E31E3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97BD0" w:rsidRPr="004E31E3" w:rsidRDefault="00897BD0" w:rsidP="004E31E3">
      <w:pPr>
        <w:numPr>
          <w:ilvl w:val="0"/>
          <w:numId w:val="11"/>
        </w:numPr>
        <w:tabs>
          <w:tab w:val="left" w:pos="709"/>
        </w:tabs>
        <w:spacing w:line="360" w:lineRule="auto"/>
        <w:ind w:left="709"/>
        <w:jc w:val="both"/>
      </w:pPr>
      <w:r w:rsidRPr="004E31E3">
        <w:lastRenderedPageBreak/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97BD0" w:rsidRPr="004E31E3" w:rsidRDefault="00897BD0" w:rsidP="004E31E3">
      <w:pPr>
        <w:numPr>
          <w:ilvl w:val="0"/>
          <w:numId w:val="11"/>
        </w:numPr>
        <w:tabs>
          <w:tab w:val="left" w:pos="709"/>
        </w:tabs>
        <w:spacing w:line="360" w:lineRule="auto"/>
        <w:ind w:left="709"/>
        <w:jc w:val="both"/>
      </w:pPr>
      <w:r w:rsidRPr="004E31E3"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897BD0" w:rsidRPr="004E31E3" w:rsidRDefault="00897BD0" w:rsidP="004E31E3">
      <w:pPr>
        <w:numPr>
          <w:ilvl w:val="0"/>
          <w:numId w:val="11"/>
        </w:numPr>
        <w:tabs>
          <w:tab w:val="left" w:pos="709"/>
        </w:tabs>
        <w:spacing w:line="360" w:lineRule="auto"/>
        <w:ind w:left="709"/>
        <w:jc w:val="both"/>
      </w:pPr>
      <w:r w:rsidRPr="004E31E3"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897BD0" w:rsidRPr="004E31E3" w:rsidRDefault="00897BD0" w:rsidP="004E31E3">
      <w:pPr>
        <w:tabs>
          <w:tab w:val="left" w:pos="709"/>
        </w:tabs>
        <w:spacing w:line="360" w:lineRule="auto"/>
        <w:ind w:left="709"/>
        <w:jc w:val="both"/>
      </w:pPr>
    </w:p>
    <w:p w:rsidR="006A6849" w:rsidRDefault="00400895" w:rsidP="005248A0">
      <w:pPr>
        <w:jc w:val="center"/>
        <w:rPr>
          <w:b/>
        </w:rPr>
      </w:pPr>
      <w:r w:rsidRPr="00400895">
        <w:rPr>
          <w:b/>
        </w:rPr>
        <w:t>Содержание  учебного предмета</w:t>
      </w:r>
    </w:p>
    <w:p w:rsidR="006A6849" w:rsidRDefault="006A6849" w:rsidP="006A6849">
      <w:pPr>
        <w:rPr>
          <w:b/>
        </w:rPr>
      </w:pPr>
    </w:p>
    <w:p w:rsidR="006A6849" w:rsidRDefault="006A6849" w:rsidP="005248A0">
      <w:pPr>
        <w:spacing w:line="360" w:lineRule="auto"/>
        <w:rPr>
          <w:b/>
        </w:rPr>
      </w:pPr>
      <w:r w:rsidRPr="004E31E3">
        <w:rPr>
          <w:b/>
        </w:rPr>
        <w:t xml:space="preserve">Глава </w:t>
      </w:r>
      <w:r w:rsidRPr="004E31E3">
        <w:rPr>
          <w:b/>
          <w:lang w:val="en-US"/>
        </w:rPr>
        <w:t>I</w:t>
      </w:r>
      <w:r>
        <w:rPr>
          <w:b/>
        </w:rPr>
        <w:t xml:space="preserve"> </w:t>
      </w:r>
      <w:r w:rsidRPr="004E31E3">
        <w:rPr>
          <w:b/>
        </w:rPr>
        <w:t>Начальные геометрические сведения</w:t>
      </w:r>
      <w:r>
        <w:rPr>
          <w:b/>
        </w:rPr>
        <w:t xml:space="preserve"> (7 ч)</w:t>
      </w:r>
    </w:p>
    <w:p w:rsidR="006A6849" w:rsidRDefault="006A6849" w:rsidP="005248A0">
      <w:pPr>
        <w:spacing w:line="360" w:lineRule="auto"/>
      </w:pPr>
      <w:proofErr w:type="gramStart"/>
      <w:r w:rsidRPr="004E31E3">
        <w:t>Прямая</w:t>
      </w:r>
      <w:proofErr w:type="gramEnd"/>
      <w:r w:rsidRPr="004E31E3">
        <w:t xml:space="preserve"> и отрезок. Луч и угол</w:t>
      </w:r>
      <w:r w:rsidR="005248A0">
        <w:t xml:space="preserve">. </w:t>
      </w:r>
      <w:r w:rsidRPr="004E31E3">
        <w:t>Сравнение отрезков и углов</w:t>
      </w:r>
      <w:r w:rsidR="005248A0">
        <w:t xml:space="preserve"> </w:t>
      </w:r>
      <w:r w:rsidRPr="004E31E3">
        <w:t>Измерение отрезков. Измерение углов</w:t>
      </w:r>
      <w:r w:rsidR="005248A0">
        <w:t xml:space="preserve">. </w:t>
      </w:r>
      <w:r w:rsidRPr="004E31E3">
        <w:t>Перпендикулярные прямые</w:t>
      </w:r>
    </w:p>
    <w:p w:rsidR="006A6849" w:rsidRDefault="006A6849" w:rsidP="005248A0">
      <w:pPr>
        <w:spacing w:line="360" w:lineRule="auto"/>
        <w:rPr>
          <w:b/>
        </w:rPr>
      </w:pPr>
      <w:r w:rsidRPr="004E31E3">
        <w:rPr>
          <w:b/>
          <w:bCs/>
        </w:rPr>
        <w:t xml:space="preserve">Глава </w:t>
      </w:r>
      <w:r w:rsidRPr="004E31E3">
        <w:rPr>
          <w:b/>
          <w:bCs/>
          <w:lang w:val="en-US"/>
        </w:rPr>
        <w:t>II</w:t>
      </w:r>
      <w:r>
        <w:rPr>
          <w:b/>
          <w:bCs/>
        </w:rPr>
        <w:t xml:space="preserve"> </w:t>
      </w:r>
      <w:r w:rsidRPr="004E31E3">
        <w:rPr>
          <w:b/>
        </w:rPr>
        <w:t>Треугольники</w:t>
      </w:r>
      <w:r>
        <w:rPr>
          <w:b/>
        </w:rPr>
        <w:t xml:space="preserve"> (14 ч)</w:t>
      </w:r>
    </w:p>
    <w:p w:rsidR="006A6849" w:rsidRDefault="006A6849" w:rsidP="005248A0">
      <w:pPr>
        <w:spacing w:line="360" w:lineRule="auto"/>
      </w:pPr>
      <w:r w:rsidRPr="004E31E3">
        <w:t>Первый признак равенства треугольников</w:t>
      </w:r>
      <w:r w:rsidR="005248A0">
        <w:t xml:space="preserve">. </w:t>
      </w:r>
      <w:r w:rsidRPr="004E31E3">
        <w:t>Медианы, биссектрисы и высоты треугольника</w:t>
      </w:r>
    </w:p>
    <w:p w:rsidR="006A6849" w:rsidRDefault="006A6849" w:rsidP="005248A0">
      <w:pPr>
        <w:spacing w:line="360" w:lineRule="auto"/>
      </w:pPr>
      <w:r w:rsidRPr="004E31E3">
        <w:t>Второй и третий признаки равенства треугольников</w:t>
      </w:r>
      <w:r w:rsidR="005248A0">
        <w:t xml:space="preserve">. </w:t>
      </w:r>
      <w:r w:rsidRPr="004E31E3">
        <w:t>Задачи на построение</w:t>
      </w:r>
    </w:p>
    <w:p w:rsidR="006A6849" w:rsidRDefault="006A6849" w:rsidP="005248A0">
      <w:pPr>
        <w:spacing w:line="360" w:lineRule="auto"/>
      </w:pPr>
      <w:r w:rsidRPr="004E31E3">
        <w:t>Признаки параллельности двух прямых</w:t>
      </w:r>
      <w:r w:rsidR="005248A0">
        <w:t xml:space="preserve">. </w:t>
      </w:r>
      <w:r w:rsidRPr="004E31E3">
        <w:t xml:space="preserve">Аксиома </w:t>
      </w:r>
      <w:proofErr w:type="gramStart"/>
      <w:r w:rsidRPr="004E31E3">
        <w:t>параллельных</w:t>
      </w:r>
      <w:proofErr w:type="gramEnd"/>
      <w:r w:rsidRPr="004E31E3">
        <w:t xml:space="preserve"> прямых</w:t>
      </w:r>
    </w:p>
    <w:p w:rsidR="005248A0" w:rsidRDefault="005248A0" w:rsidP="005248A0">
      <w:pPr>
        <w:spacing w:line="360" w:lineRule="auto"/>
      </w:pPr>
      <w:r w:rsidRPr="006A6849">
        <w:rPr>
          <w:b/>
        </w:rPr>
        <w:t xml:space="preserve">Глава </w:t>
      </w:r>
      <w:r w:rsidRPr="006A6849">
        <w:rPr>
          <w:b/>
          <w:lang w:val="en-US"/>
        </w:rPr>
        <w:t>III</w:t>
      </w:r>
      <w:r w:rsidRPr="006A6849">
        <w:rPr>
          <w:b/>
        </w:rPr>
        <w:t xml:space="preserve"> </w:t>
      </w:r>
      <w:proofErr w:type="gramStart"/>
      <w:r w:rsidRPr="006A6849">
        <w:rPr>
          <w:b/>
        </w:rPr>
        <w:t>Параллельные</w:t>
      </w:r>
      <w:proofErr w:type="gramEnd"/>
      <w:r w:rsidRPr="006A6849">
        <w:rPr>
          <w:b/>
        </w:rPr>
        <w:t xml:space="preserve"> прямые</w:t>
      </w:r>
      <w:r>
        <w:rPr>
          <w:b/>
        </w:rPr>
        <w:t xml:space="preserve"> (9 ч)</w:t>
      </w:r>
    </w:p>
    <w:p w:rsidR="006A6849" w:rsidRDefault="005248A0" w:rsidP="005248A0">
      <w:pPr>
        <w:spacing w:line="360" w:lineRule="auto"/>
        <w:jc w:val="both"/>
      </w:pPr>
      <w:r w:rsidRPr="004E31E3">
        <w:t xml:space="preserve">Аксиома </w:t>
      </w:r>
      <w:proofErr w:type="gramStart"/>
      <w:r w:rsidRPr="004E31E3">
        <w:t>параллельных</w:t>
      </w:r>
      <w:proofErr w:type="gramEnd"/>
      <w:r w:rsidRPr="004E31E3">
        <w:t xml:space="preserve"> прямых</w:t>
      </w:r>
      <w:r>
        <w:t xml:space="preserve">. </w:t>
      </w:r>
      <w:r w:rsidRPr="004E31E3">
        <w:t>Признаки параллельности двух прямых</w:t>
      </w:r>
      <w:r>
        <w:t xml:space="preserve">. Свойства </w:t>
      </w:r>
      <w:proofErr w:type="gramStart"/>
      <w:r w:rsidRPr="004E31E3">
        <w:t>параллельных</w:t>
      </w:r>
      <w:proofErr w:type="gramEnd"/>
      <w:r w:rsidRPr="004E31E3">
        <w:t xml:space="preserve"> прямых</w:t>
      </w:r>
    </w:p>
    <w:p w:rsidR="005248A0" w:rsidRPr="005248A0" w:rsidRDefault="006A6849" w:rsidP="005248A0">
      <w:pPr>
        <w:spacing w:line="360" w:lineRule="auto"/>
        <w:rPr>
          <w:b/>
        </w:rPr>
      </w:pPr>
      <w:r w:rsidRPr="004E31E3">
        <w:rPr>
          <w:b/>
        </w:rPr>
        <w:t xml:space="preserve">Глава </w:t>
      </w:r>
      <w:r w:rsidRPr="004E31E3">
        <w:rPr>
          <w:b/>
          <w:lang w:val="en-US"/>
        </w:rPr>
        <w:t>IV</w:t>
      </w:r>
      <w:r>
        <w:rPr>
          <w:b/>
        </w:rPr>
        <w:t xml:space="preserve"> </w:t>
      </w:r>
      <w:r w:rsidRPr="004E31E3">
        <w:rPr>
          <w:b/>
        </w:rPr>
        <w:t>Соотношения между сторонами и углами треугольника</w:t>
      </w:r>
      <w:r w:rsidR="005248A0">
        <w:rPr>
          <w:b/>
        </w:rPr>
        <w:t xml:space="preserve"> (16 ч)</w:t>
      </w:r>
    </w:p>
    <w:p w:rsidR="005248A0" w:rsidRDefault="005248A0" w:rsidP="005248A0">
      <w:pPr>
        <w:spacing w:line="360" w:lineRule="auto"/>
      </w:pPr>
      <w:r w:rsidRPr="004E31E3">
        <w:t>Сумма углов треугольника</w:t>
      </w:r>
      <w:r>
        <w:t>.</w:t>
      </w:r>
      <w:r w:rsidRPr="004E31E3">
        <w:t xml:space="preserve"> Соотношения между сторонами и углами треугольника</w:t>
      </w:r>
    </w:p>
    <w:p w:rsidR="005248A0" w:rsidRDefault="005248A0" w:rsidP="005248A0">
      <w:pPr>
        <w:spacing w:line="360" w:lineRule="auto"/>
        <w:jc w:val="both"/>
      </w:pPr>
      <w:r w:rsidRPr="004E31E3">
        <w:t>Прямоугольные треугольники</w:t>
      </w:r>
      <w:r>
        <w:t xml:space="preserve">. </w:t>
      </w:r>
      <w:r w:rsidRPr="004E31E3">
        <w:t>Построение треугольника по трем элементам</w:t>
      </w:r>
    </w:p>
    <w:p w:rsidR="0042471A" w:rsidRDefault="005248A0" w:rsidP="005248A0">
      <w:pPr>
        <w:spacing w:line="360" w:lineRule="auto"/>
        <w:rPr>
          <w:b/>
        </w:rPr>
      </w:pPr>
      <w:r w:rsidRPr="005248A0">
        <w:rPr>
          <w:b/>
        </w:rPr>
        <w:t>Повторение (4 ч)</w:t>
      </w:r>
    </w:p>
    <w:p w:rsidR="005248A0" w:rsidRDefault="005248A0" w:rsidP="005248A0">
      <w:pPr>
        <w:spacing w:line="360" w:lineRule="auto"/>
        <w:rPr>
          <w:b/>
        </w:rPr>
      </w:pPr>
    </w:p>
    <w:p w:rsidR="0042471A" w:rsidRPr="00837DF9" w:rsidRDefault="0042471A" w:rsidP="0042471A">
      <w:pPr>
        <w:tabs>
          <w:tab w:val="left" w:pos="284"/>
        </w:tabs>
        <w:spacing w:after="200" w:line="360" w:lineRule="auto"/>
        <w:ind w:left="284"/>
        <w:jc w:val="center"/>
        <w:rPr>
          <w:b/>
        </w:rPr>
      </w:pPr>
      <w:r w:rsidRPr="00837DF9">
        <w:rPr>
          <w:b/>
        </w:rPr>
        <w:t>Тематическое планирование с определением основных видов учебной деятельности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6"/>
        <w:gridCol w:w="6520"/>
      </w:tblGrid>
      <w:tr w:rsidR="0042471A" w:rsidRPr="004E31E3" w:rsidTr="00994BE1">
        <w:trPr>
          <w:trHeight w:val="842"/>
        </w:trPr>
        <w:tc>
          <w:tcPr>
            <w:tcW w:w="851" w:type="dxa"/>
            <w:vMerge w:val="restart"/>
          </w:tcPr>
          <w:p w:rsidR="0042471A" w:rsidRPr="00A86CCD" w:rsidRDefault="0042471A" w:rsidP="004008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86CCD">
              <w:rPr>
                <w:sz w:val="28"/>
                <w:szCs w:val="28"/>
              </w:rPr>
              <w:t>№</w:t>
            </w:r>
          </w:p>
        </w:tc>
        <w:tc>
          <w:tcPr>
            <w:tcW w:w="2836" w:type="dxa"/>
            <w:vMerge w:val="restart"/>
          </w:tcPr>
          <w:p w:rsidR="0042471A" w:rsidRPr="00862068" w:rsidRDefault="0042471A" w:rsidP="004008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862068">
              <w:rPr>
                <w:b/>
              </w:rPr>
              <w:t>Тематическое планирование</w:t>
            </w:r>
          </w:p>
        </w:tc>
        <w:tc>
          <w:tcPr>
            <w:tcW w:w="6520" w:type="dxa"/>
            <w:vMerge w:val="restart"/>
          </w:tcPr>
          <w:p w:rsidR="0042471A" w:rsidRPr="00A86CCD" w:rsidRDefault="0042471A" w:rsidP="004008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A86CCD">
              <w:rPr>
                <w:b/>
              </w:rPr>
              <w:t xml:space="preserve"> </w:t>
            </w:r>
            <w:r>
              <w:rPr>
                <w:b/>
              </w:rPr>
              <w:t xml:space="preserve">учебной </w:t>
            </w:r>
            <w:r w:rsidRPr="00A86CCD">
              <w:rPr>
                <w:b/>
              </w:rPr>
              <w:t>деятельности уч</w:t>
            </w:r>
            <w:r>
              <w:rPr>
                <w:b/>
              </w:rPr>
              <w:t xml:space="preserve">еника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на уровне учебных действий)</w:t>
            </w:r>
          </w:p>
        </w:tc>
      </w:tr>
      <w:tr w:rsidR="0042471A" w:rsidRPr="004E31E3" w:rsidTr="00994BE1">
        <w:trPr>
          <w:trHeight w:val="414"/>
        </w:trPr>
        <w:tc>
          <w:tcPr>
            <w:tcW w:w="851" w:type="dxa"/>
            <w:vMerge/>
          </w:tcPr>
          <w:p w:rsidR="0042471A" w:rsidRPr="004E31E3" w:rsidRDefault="0042471A" w:rsidP="004008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6" w:type="dxa"/>
            <w:vMerge/>
          </w:tcPr>
          <w:p w:rsidR="0042471A" w:rsidRPr="004E31E3" w:rsidRDefault="0042471A" w:rsidP="004008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520" w:type="dxa"/>
            <w:vMerge/>
          </w:tcPr>
          <w:p w:rsidR="0042471A" w:rsidRPr="004E31E3" w:rsidRDefault="0042471A" w:rsidP="00400895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42471A" w:rsidRPr="004E31E3" w:rsidTr="00994BE1">
        <w:tc>
          <w:tcPr>
            <w:tcW w:w="10207" w:type="dxa"/>
            <w:gridSpan w:val="3"/>
          </w:tcPr>
          <w:p w:rsidR="0042471A" w:rsidRPr="0042471A" w:rsidRDefault="0042471A" w:rsidP="0042471A">
            <w:pPr>
              <w:spacing w:line="360" w:lineRule="auto"/>
              <w:jc w:val="center"/>
              <w:rPr>
                <w:b/>
              </w:rPr>
            </w:pPr>
            <w:r w:rsidRPr="004E31E3">
              <w:rPr>
                <w:b/>
              </w:rPr>
              <w:t xml:space="preserve">Глава </w:t>
            </w:r>
            <w:r w:rsidRPr="004E31E3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4E31E3">
              <w:rPr>
                <w:b/>
              </w:rPr>
              <w:t>Начальные геометрические сведения</w:t>
            </w:r>
            <w:r w:rsidR="006A6849">
              <w:rPr>
                <w:b/>
              </w:rPr>
              <w:t xml:space="preserve"> (7 ч)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4E31E3" w:rsidRDefault="0042471A" w:rsidP="00400895">
            <w:pPr>
              <w:spacing w:line="360" w:lineRule="auto"/>
              <w:jc w:val="center"/>
            </w:pPr>
            <w:r w:rsidRPr="004E31E3">
              <w:t>1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§ 1,2. 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  <w:proofErr w:type="gramStart"/>
            <w:r w:rsidRPr="004E31E3">
              <w:t>Прямая</w:t>
            </w:r>
            <w:proofErr w:type="gramEnd"/>
            <w:r w:rsidRPr="004E31E3">
              <w:t xml:space="preserve"> и отрезок. Луч и </w:t>
            </w:r>
            <w:r w:rsidRPr="004E31E3">
              <w:lastRenderedPageBreak/>
              <w:t>угол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lastRenderedPageBreak/>
              <w:t xml:space="preserve">Объяснять, что такое отрезок, луч, угол, какой угол называется развернутым; формулировать аксиомы и </w:t>
            </w:r>
            <w:r w:rsidRPr="004E31E3">
              <w:lastRenderedPageBreak/>
              <w:t>обосновывать взаимное расположение двух прямых на плоскости;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4E31E3" w:rsidRDefault="0042471A" w:rsidP="00400895">
            <w:pPr>
              <w:spacing w:line="360" w:lineRule="auto"/>
              <w:jc w:val="center"/>
            </w:pPr>
            <w:r w:rsidRPr="004E31E3">
              <w:lastRenderedPageBreak/>
              <w:t>2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§ 3. 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Сравнение отрезков и углов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Объяснять, какие фигуры называются равными, как сравниваются отрезки и углы, что такое середина отрезка и биссектриса угла; формулировать и обосновывать равенство отрезков и углов; изображать и распознавать указанные фигуры на чертежах; решать задачи, связанные с этими фигурами.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4E31E3" w:rsidRDefault="0042471A" w:rsidP="00400895">
            <w:pPr>
              <w:spacing w:line="360" w:lineRule="auto"/>
              <w:jc w:val="center"/>
            </w:pPr>
            <w:r w:rsidRPr="004E31E3">
              <w:t>3,4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§ 4,5. 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Измерение отрезков. Измерение углов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proofErr w:type="gramStart"/>
            <w:r w:rsidRPr="004E31E3">
              <w:t>Объяснять, как измеряются отрезки и углы, что такое градус и градусная мера угла, какой угол называется прямым, острым, тупым; формулировать и обосновывать случаи, когда точка делит отрезок на два отрезка и когда луч делит угол на два угла; изображать и распознавать указанные простейшие фигуры на чертежах; решать задачи, связанные с этими простейшими фигурами.</w:t>
            </w:r>
            <w:proofErr w:type="gramEnd"/>
          </w:p>
        </w:tc>
      </w:tr>
      <w:tr w:rsidR="0042471A" w:rsidRPr="004E31E3" w:rsidTr="00994BE1">
        <w:tc>
          <w:tcPr>
            <w:tcW w:w="851" w:type="dxa"/>
          </w:tcPr>
          <w:p w:rsidR="0042471A" w:rsidRPr="004E31E3" w:rsidRDefault="0042471A" w:rsidP="00400895">
            <w:pPr>
              <w:spacing w:line="360" w:lineRule="auto"/>
              <w:jc w:val="center"/>
            </w:pPr>
            <w:r w:rsidRPr="004E31E3">
              <w:t>5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</w:pPr>
            <w:r w:rsidRPr="004E31E3">
              <w:t>§ 6. Перпендикулярные прямые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Объяснять, какие углы называются смежными и вертикальными; </w:t>
            </w:r>
            <w:proofErr w:type="spellStart"/>
            <w:r w:rsidRPr="004E31E3">
              <w:t>фомулировать</w:t>
            </w:r>
            <w:proofErr w:type="spellEnd"/>
            <w:r w:rsidRPr="004E31E3">
              <w:t xml:space="preserve"> и обосновывать утверждения о свойствах смежных и вертикальных углов; объяснять,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4E31E3" w:rsidRDefault="0042471A" w:rsidP="00400895">
            <w:pPr>
              <w:spacing w:line="360" w:lineRule="auto"/>
              <w:jc w:val="center"/>
            </w:pPr>
            <w:r w:rsidRPr="004E31E3">
              <w:t>6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Решение задач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</w:pPr>
            <w:r w:rsidRPr="004E31E3">
              <w:t>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4E31E3" w:rsidRDefault="0042471A" w:rsidP="00400895">
            <w:pPr>
              <w:spacing w:line="360" w:lineRule="auto"/>
              <w:jc w:val="center"/>
            </w:pPr>
            <w:r w:rsidRPr="004E31E3">
              <w:t>7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Контрольная работа № 1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</w:pPr>
            <w:r w:rsidRPr="004E31E3">
              <w:t>Изображать и распознавать указанные простейшие фигуры на чертежах; решать задачи, связанные с этими простейшими фигурами.</w:t>
            </w:r>
          </w:p>
          <w:p w:rsidR="0042471A" w:rsidRPr="004E31E3" w:rsidRDefault="0042471A" w:rsidP="00400895">
            <w:pPr>
              <w:spacing w:line="360" w:lineRule="auto"/>
            </w:pPr>
          </w:p>
        </w:tc>
      </w:tr>
      <w:tr w:rsidR="0042471A" w:rsidRPr="004E31E3" w:rsidTr="00994BE1">
        <w:tc>
          <w:tcPr>
            <w:tcW w:w="10207" w:type="dxa"/>
            <w:gridSpan w:val="3"/>
          </w:tcPr>
          <w:p w:rsidR="0042471A" w:rsidRPr="0042471A" w:rsidRDefault="0042471A" w:rsidP="0042471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4E31E3">
              <w:rPr>
                <w:b/>
                <w:bCs/>
              </w:rPr>
              <w:t xml:space="preserve">Глава </w:t>
            </w:r>
            <w:r w:rsidRPr="004E31E3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</w:t>
            </w:r>
            <w:r w:rsidRPr="004E31E3">
              <w:rPr>
                <w:b/>
              </w:rPr>
              <w:t>Треугольники</w:t>
            </w:r>
            <w:r w:rsidR="00A2688B">
              <w:rPr>
                <w:b/>
              </w:rPr>
              <w:t xml:space="preserve"> (14 ч)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400895">
            <w:pPr>
              <w:spacing w:line="360" w:lineRule="auto"/>
              <w:jc w:val="center"/>
            </w:pPr>
            <w:r w:rsidRPr="00A2688B">
              <w:t>8-10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§ 1. 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lastRenderedPageBreak/>
              <w:t>Первый признак равенства треугольников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lastRenderedPageBreak/>
              <w:t xml:space="preserve">Объяснять, какая фигура называется треугольником, что </w:t>
            </w:r>
            <w:r w:rsidRPr="004E31E3">
              <w:lastRenderedPageBreak/>
              <w:t>такое вершины, стороны, углы и периметр треугольника, какие треугольники называются равными; изображать и распознавать на чертежах треугольники и их элементы; формулировать и доказывать первый признак равенства треугольников; решать задачи, связанные с первым признаком равенства треугольников; сопоставлять полученный результат с условием задачи; анализировать возможные случаи.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400895">
            <w:pPr>
              <w:spacing w:line="360" w:lineRule="auto"/>
              <w:jc w:val="center"/>
            </w:pPr>
            <w:r w:rsidRPr="00A2688B">
              <w:lastRenderedPageBreak/>
              <w:t>11-13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tabs>
                <w:tab w:val="right" w:pos="7104"/>
              </w:tabs>
              <w:spacing w:line="360" w:lineRule="auto"/>
              <w:jc w:val="both"/>
            </w:pPr>
            <w:r w:rsidRPr="004E31E3">
              <w:t>§ 2.</w:t>
            </w:r>
          </w:p>
          <w:p w:rsidR="0042471A" w:rsidRPr="004E31E3" w:rsidRDefault="0042471A" w:rsidP="00400895">
            <w:pPr>
              <w:tabs>
                <w:tab w:val="right" w:pos="7104"/>
              </w:tabs>
              <w:spacing w:line="360" w:lineRule="auto"/>
              <w:jc w:val="both"/>
            </w:pPr>
            <w:r w:rsidRPr="004E31E3">
              <w:t>Медианы, биссектрисы и высоты треугольника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Объяснять, какой треугольник называется равнобедренным и какой равносторонним; объяснять</w:t>
            </w:r>
            <w:proofErr w:type="gramStart"/>
            <w:r w:rsidRPr="004E31E3">
              <w:t xml:space="preserve"> ,</w:t>
            </w:r>
            <w:proofErr w:type="gramEnd"/>
            <w:r w:rsidRPr="004E31E3">
              <w:t xml:space="preserve"> что называется перпендикуляром, проведенным из 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со свойствами равнобедренного треугольника; сопоставлять полученный результат с условием задачи; анализировать возможные случаи.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400895">
            <w:pPr>
              <w:spacing w:line="360" w:lineRule="auto"/>
              <w:jc w:val="center"/>
            </w:pPr>
            <w:r w:rsidRPr="00A2688B">
              <w:t>14-16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§ 3.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Второй и третий признаки равенства треугольников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Формулировать и доказывать второй и третий признаки равенства треугольников; решать задачи, связанные со вторым и третьим признаками равенства треугольников; сопоставлять полученный результат с условием задачи; анализировать возможные случаи.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400895">
            <w:pPr>
              <w:spacing w:line="360" w:lineRule="auto"/>
              <w:jc w:val="center"/>
            </w:pPr>
            <w:r w:rsidRPr="00A2688B">
              <w:t>17-18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§ 4.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Задачи на построение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Формулировать определение окружности; объяснять, что такое центр, радиус, диаметр и хорда окружности; решать простейшие задачи на построение (построение угла, равного </w:t>
            </w:r>
            <w:proofErr w:type="gramStart"/>
            <w:r w:rsidRPr="004E31E3">
              <w:t>данному</w:t>
            </w:r>
            <w:proofErr w:type="gramEnd"/>
            <w:r w:rsidRPr="004E31E3"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 сопоставлять полученный результат с условием задачи; анализировать возможные случаи.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400895">
            <w:pPr>
              <w:spacing w:line="360" w:lineRule="auto"/>
              <w:jc w:val="center"/>
            </w:pPr>
            <w:r w:rsidRPr="00A2688B">
              <w:t>19-20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Решение задач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Решать задачи, связанные с признаками равенства </w:t>
            </w:r>
            <w:r w:rsidRPr="004E31E3">
              <w:lastRenderedPageBreak/>
              <w:t>треугольников, задачи на построение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400895">
            <w:pPr>
              <w:spacing w:line="360" w:lineRule="auto"/>
              <w:jc w:val="center"/>
            </w:pPr>
            <w:r w:rsidRPr="00A2688B">
              <w:lastRenderedPageBreak/>
              <w:t>21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Контрольная работа № 2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Решать задачи, связанные с признаками равенства треугольников, задачи на построение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</w:tc>
      </w:tr>
      <w:tr w:rsidR="006A6849" w:rsidRPr="004E31E3" w:rsidTr="00F026CE">
        <w:tc>
          <w:tcPr>
            <w:tcW w:w="10207" w:type="dxa"/>
            <w:gridSpan w:val="3"/>
          </w:tcPr>
          <w:p w:rsidR="006A6849" w:rsidRPr="00A2688B" w:rsidRDefault="006A6849" w:rsidP="006A6849">
            <w:pPr>
              <w:spacing w:line="360" w:lineRule="auto"/>
              <w:jc w:val="center"/>
              <w:rPr>
                <w:b/>
              </w:rPr>
            </w:pPr>
            <w:r w:rsidRPr="00A2688B">
              <w:rPr>
                <w:b/>
              </w:rPr>
              <w:t xml:space="preserve">Глава </w:t>
            </w:r>
            <w:r w:rsidRPr="00A2688B">
              <w:rPr>
                <w:b/>
                <w:lang w:val="en-US"/>
              </w:rPr>
              <w:t>III</w:t>
            </w:r>
            <w:r w:rsidR="005248A0" w:rsidRPr="00A2688B">
              <w:rPr>
                <w:b/>
              </w:rPr>
              <w:t xml:space="preserve"> </w:t>
            </w:r>
            <w:r w:rsidRPr="00A2688B">
              <w:rPr>
                <w:b/>
              </w:rPr>
              <w:t xml:space="preserve"> </w:t>
            </w:r>
            <w:proofErr w:type="gramStart"/>
            <w:r w:rsidRPr="00A2688B">
              <w:rPr>
                <w:b/>
              </w:rPr>
              <w:t>Параллельные</w:t>
            </w:r>
            <w:proofErr w:type="gramEnd"/>
            <w:r w:rsidRPr="00A2688B">
              <w:rPr>
                <w:b/>
              </w:rPr>
              <w:t xml:space="preserve"> прямые (9 ч)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400895">
            <w:pPr>
              <w:spacing w:line="360" w:lineRule="auto"/>
              <w:jc w:val="center"/>
            </w:pPr>
            <w:r w:rsidRPr="00A2688B">
              <w:t>22-24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§ 1. 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Признаки параллельности двух прямых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Формулировать определение параллельных прямых; объяснять с помощью рисунка, какие углы, образованнее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решать задачи на вычисление, доказательство и построение, связанные </w:t>
            </w:r>
            <w:proofErr w:type="gramStart"/>
            <w:r w:rsidRPr="004E31E3">
              <w:t>с</w:t>
            </w:r>
            <w:proofErr w:type="gramEnd"/>
            <w:r w:rsidRPr="004E31E3">
              <w:t xml:space="preserve"> параллельными прямыми.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400895">
            <w:pPr>
              <w:spacing w:line="360" w:lineRule="auto"/>
              <w:jc w:val="center"/>
            </w:pPr>
            <w:r w:rsidRPr="00A2688B">
              <w:t>25-27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§ 2. 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Аксиома </w:t>
            </w:r>
            <w:proofErr w:type="gramStart"/>
            <w:r w:rsidRPr="004E31E3">
              <w:t>параллельных</w:t>
            </w:r>
            <w:proofErr w:type="gramEnd"/>
            <w:r w:rsidRPr="004E31E3">
              <w:t xml:space="preserve"> прямых</w:t>
            </w:r>
            <w:r w:rsidR="005248A0">
              <w:t xml:space="preserve">. Свойства </w:t>
            </w:r>
            <w:proofErr w:type="gramStart"/>
            <w:r w:rsidR="005248A0" w:rsidRPr="004E31E3">
              <w:t>параллельных</w:t>
            </w:r>
            <w:proofErr w:type="gramEnd"/>
            <w:r w:rsidR="005248A0" w:rsidRPr="004E31E3">
              <w:t xml:space="preserve"> прямых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proofErr w:type="gramStart"/>
            <w:r w:rsidRPr="004E31E3">
              <w:t>Объяснять, что такое аксиомы геометрии, и какие аксиомы уже использовались ранее; формулировать аксиому параллельных прямых и выводить следствия из неё; формулировать и доказывать теоремы о свойствах, обратные теоремам о признаках параллельности, связанных с накрест лежащими, соответственными и односторонними  углами, в связи с этим объяснять, что такое условие и заключение теоремы, какая теорема называется обратной по отношению к данной теореме;</w:t>
            </w:r>
            <w:proofErr w:type="gramEnd"/>
            <w:r w:rsidRPr="004E31E3">
              <w:t xml:space="preserve"> объяснять, в чем  заключается метод доказательства от противного; приводить примеры использования этого метода; решать задачи на вычисление, доказательство и построение, связанные с </w:t>
            </w:r>
            <w:proofErr w:type="gramStart"/>
            <w:r w:rsidRPr="004E31E3">
              <w:t>параллельными</w:t>
            </w:r>
            <w:proofErr w:type="gramEnd"/>
            <w:r w:rsidRPr="004E31E3">
              <w:t xml:space="preserve"> прямыми.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400895">
            <w:pPr>
              <w:spacing w:line="360" w:lineRule="auto"/>
              <w:jc w:val="center"/>
            </w:pPr>
            <w:r w:rsidRPr="00A2688B">
              <w:t>28-29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Решение задач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Решать задачи на вычисление, доказательство и построение, связанные с </w:t>
            </w:r>
            <w:proofErr w:type="gramStart"/>
            <w:r w:rsidRPr="004E31E3">
              <w:t>параллельными</w:t>
            </w:r>
            <w:proofErr w:type="gramEnd"/>
            <w:r w:rsidRPr="004E31E3">
              <w:t xml:space="preserve"> прямыми.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400895">
            <w:pPr>
              <w:spacing w:line="360" w:lineRule="auto"/>
              <w:jc w:val="center"/>
            </w:pPr>
            <w:r w:rsidRPr="00A2688B">
              <w:t>30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Контрольная работа № 3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Решать задачи на вычисление, доказательство и построение, </w:t>
            </w:r>
            <w:r w:rsidRPr="004E31E3">
              <w:lastRenderedPageBreak/>
              <w:t xml:space="preserve">связанные с </w:t>
            </w:r>
            <w:proofErr w:type="gramStart"/>
            <w:r w:rsidRPr="004E31E3">
              <w:t>параллельными</w:t>
            </w:r>
            <w:proofErr w:type="gramEnd"/>
            <w:r w:rsidRPr="004E31E3">
              <w:t xml:space="preserve"> прямыми.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</w:p>
        </w:tc>
      </w:tr>
      <w:tr w:rsidR="00A2688B" w:rsidRPr="004E31E3" w:rsidTr="00994BE1">
        <w:tc>
          <w:tcPr>
            <w:tcW w:w="851" w:type="dxa"/>
          </w:tcPr>
          <w:p w:rsidR="00A2688B" w:rsidRPr="00A2688B" w:rsidRDefault="00A2688B" w:rsidP="00400895">
            <w:pPr>
              <w:spacing w:line="360" w:lineRule="auto"/>
              <w:jc w:val="center"/>
            </w:pPr>
            <w:r>
              <w:lastRenderedPageBreak/>
              <w:t>31</w:t>
            </w:r>
          </w:p>
        </w:tc>
        <w:tc>
          <w:tcPr>
            <w:tcW w:w="2836" w:type="dxa"/>
          </w:tcPr>
          <w:p w:rsidR="00A2688B" w:rsidRPr="004E31E3" w:rsidRDefault="00A2688B" w:rsidP="00400895">
            <w:pPr>
              <w:spacing w:line="360" w:lineRule="auto"/>
              <w:jc w:val="both"/>
            </w:pPr>
            <w:r>
              <w:t>Анализ контрольной работы</w:t>
            </w:r>
          </w:p>
        </w:tc>
        <w:tc>
          <w:tcPr>
            <w:tcW w:w="6520" w:type="dxa"/>
          </w:tcPr>
          <w:p w:rsidR="00A2688B" w:rsidRPr="004E31E3" w:rsidRDefault="00A2688B" w:rsidP="00400895">
            <w:pPr>
              <w:spacing w:line="360" w:lineRule="auto"/>
              <w:jc w:val="both"/>
            </w:pPr>
          </w:p>
        </w:tc>
      </w:tr>
      <w:tr w:rsidR="0042471A" w:rsidRPr="004E31E3" w:rsidTr="00994BE1">
        <w:tc>
          <w:tcPr>
            <w:tcW w:w="10207" w:type="dxa"/>
            <w:gridSpan w:val="3"/>
          </w:tcPr>
          <w:p w:rsidR="0042471A" w:rsidRPr="004E31E3" w:rsidRDefault="0042471A" w:rsidP="0042471A">
            <w:pPr>
              <w:spacing w:line="360" w:lineRule="auto"/>
              <w:jc w:val="center"/>
              <w:rPr>
                <w:b/>
              </w:rPr>
            </w:pPr>
            <w:r w:rsidRPr="004E31E3">
              <w:rPr>
                <w:b/>
              </w:rPr>
              <w:t xml:space="preserve">Глава </w:t>
            </w:r>
            <w:r w:rsidRPr="004E31E3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 w:rsidRPr="004E31E3">
              <w:rPr>
                <w:b/>
              </w:rPr>
              <w:t>Соотношения между сторонами и углами треугольника</w:t>
            </w:r>
            <w:r w:rsidR="005248A0">
              <w:rPr>
                <w:b/>
              </w:rPr>
              <w:t xml:space="preserve"> (16 ч)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400895">
            <w:pPr>
              <w:spacing w:line="360" w:lineRule="auto"/>
              <w:jc w:val="center"/>
            </w:pPr>
            <w:r w:rsidRPr="00A2688B">
              <w:t>32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§ 1. 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Сумма углов треугольника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Формулировать и доказывать теорему о сумме углов треугольника и её следствие о внешнем угле треугольника; проводить классификацию треугольников по углам; решать задачи на вычисление и доказательство, связанные с теоремой о сумме углов треугольника; сопоставлять полученный результат с условием задачи; анализировать возможные случаи.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A2688B">
            <w:pPr>
              <w:spacing w:line="360" w:lineRule="auto"/>
              <w:jc w:val="center"/>
            </w:pPr>
            <w:r w:rsidRPr="00A2688B">
              <w:t>33-3</w:t>
            </w:r>
            <w:r w:rsidR="00A2688B">
              <w:t>6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§ 2. Соотношения между сторонами и углами треугольника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proofErr w:type="gramStart"/>
            <w:r w:rsidRPr="004E31E3">
              <w:t>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решать задачи на вычисление, доказательство и построение, связанные с соотношениями между сторонами и углами треугольника, при необходимости проводить по ходу решения дополнительные построения; сопоставлять полученный результат с условием задачи;</w:t>
            </w:r>
            <w:proofErr w:type="gramEnd"/>
            <w:r w:rsidRPr="004E31E3">
              <w:t xml:space="preserve"> анализировать возможные случаи.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A2688B">
            <w:pPr>
              <w:spacing w:line="360" w:lineRule="auto"/>
              <w:jc w:val="center"/>
            </w:pPr>
            <w:r w:rsidRPr="00A2688B">
              <w:t>3</w:t>
            </w:r>
            <w:r w:rsidR="00A2688B">
              <w:t>7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Контрольная работа № 4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Решать задачи на вычисление, доказательство и построение, связанные с теоремой о сумме углов треугольника; с соотношениями между сторонами и углами треугольника, при необходимости проводить по ходу решения дополнительные построения; сопоставлять полученный результат с условием задачи; анализировать возможные случаи.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A2688B">
            <w:pPr>
              <w:spacing w:line="360" w:lineRule="auto"/>
              <w:jc w:val="center"/>
            </w:pPr>
            <w:r w:rsidRPr="00A2688B">
              <w:t>3</w:t>
            </w:r>
            <w:r w:rsidR="00A2688B" w:rsidRPr="00A2688B">
              <w:t>8</w:t>
            </w:r>
            <w:r w:rsidRPr="00A2688B">
              <w:t>-4</w:t>
            </w:r>
            <w:r w:rsidR="00A2688B">
              <w:t>1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§ 3. 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Прямоугольные треугольники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</w:p>
        </w:tc>
        <w:tc>
          <w:tcPr>
            <w:tcW w:w="6520" w:type="dxa"/>
          </w:tcPr>
          <w:p w:rsidR="0042471A" w:rsidRPr="004E31E3" w:rsidRDefault="0042471A" w:rsidP="00994BE1">
            <w:pPr>
              <w:spacing w:line="360" w:lineRule="auto"/>
              <w:jc w:val="both"/>
            </w:pPr>
            <w:proofErr w:type="gramStart"/>
            <w:r w:rsidRPr="004E31E3">
              <w:t>Формулировать и доказывать теоремы о свойствах прямоугольных треугольников (прямоугольный треугольник с углом</w:t>
            </w:r>
            <w:r w:rsidR="00994BE1">
              <w:t xml:space="preserve"> 30</w:t>
            </w:r>
            <w:r w:rsidR="00994BE1">
              <w:rPr>
                <w:vertAlign w:val="superscript"/>
              </w:rPr>
              <w:t>0</w:t>
            </w:r>
            <w:r w:rsidR="00994BE1">
              <w:t>,</w:t>
            </w:r>
            <w:r w:rsidRPr="004E31E3">
              <w:t xml:space="preserve">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вычисление, доказательство и </w:t>
            </w:r>
            <w:r w:rsidRPr="004E31E3">
              <w:lastRenderedPageBreak/>
              <w:t>построение, связанные с теоремами о свойствах прямоугольных треугольников, с расстоянием между параллельными прямыми, при необходимости проводить по ходу решения дополнительные построения;</w:t>
            </w:r>
            <w:proofErr w:type="gramEnd"/>
            <w:r w:rsidRPr="004E31E3">
              <w:t xml:space="preserve"> сопоставлять полученный результат с условием задачи; анализировать возможные случаи.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A2688B">
            <w:pPr>
              <w:spacing w:line="360" w:lineRule="auto"/>
              <w:jc w:val="center"/>
            </w:pPr>
            <w:r w:rsidRPr="00A2688B">
              <w:lastRenderedPageBreak/>
              <w:t>4</w:t>
            </w:r>
            <w:r w:rsidR="00A2688B">
              <w:t>2</w:t>
            </w:r>
            <w:r w:rsidRPr="00A2688B">
              <w:t>-4</w:t>
            </w:r>
            <w:r w:rsidR="00A2688B">
              <w:t>3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§ 4. </w:t>
            </w:r>
          </w:p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Построение треугольника по трем элементам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Решать задачи на построение треугольника по трем сторонам, при необходимости проводить по ходу решения дополнительные построения; сопоставлять полученный результат с условием задачи; исследовать возможные случаи.</w:t>
            </w:r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A2688B">
            <w:pPr>
              <w:spacing w:line="360" w:lineRule="auto"/>
              <w:jc w:val="center"/>
            </w:pPr>
            <w:r w:rsidRPr="00A2688B">
              <w:t>4</w:t>
            </w:r>
            <w:r w:rsidR="00A2688B">
              <w:t>4</w:t>
            </w:r>
            <w:r w:rsidRPr="00A2688B">
              <w:t>-4</w:t>
            </w:r>
            <w:r w:rsidR="00A2688B">
              <w:t>5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Решение задач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proofErr w:type="gramStart"/>
            <w:r w:rsidRPr="004E31E3">
              <w:t>Решать задачи на вычисление, доказательство и построение, связанные с теоремами о свойствах прямоугольных треугольников, с расстоянием между параллельными прямыми, при необходимости проводить по ходу решения дополнительные построения; сопоставлять полученный результат с условием задачи; анализировать возможные случаи, в задачах на построение исследовать возможные случаи.</w:t>
            </w:r>
            <w:proofErr w:type="gramEnd"/>
          </w:p>
        </w:tc>
      </w:tr>
      <w:tr w:rsidR="0042471A" w:rsidRPr="004E31E3" w:rsidTr="00994BE1">
        <w:tc>
          <w:tcPr>
            <w:tcW w:w="851" w:type="dxa"/>
          </w:tcPr>
          <w:p w:rsidR="0042471A" w:rsidRPr="00A2688B" w:rsidRDefault="0042471A" w:rsidP="00A2688B">
            <w:pPr>
              <w:spacing w:line="360" w:lineRule="auto"/>
              <w:jc w:val="center"/>
            </w:pPr>
            <w:r w:rsidRPr="00A2688B">
              <w:t>4</w:t>
            </w:r>
            <w:r w:rsidR="00A2688B">
              <w:t>6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Контрольная работа № 5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proofErr w:type="gramStart"/>
            <w:r w:rsidRPr="004E31E3">
              <w:t>Решать задачи на вычисление, доказательство и построение, связанные с теоремами о свойствах прямоугольных треугольников, с расстоянием между параллельными прямыми, при необходимости проводить по ходу решения дополнительные построения; сопоставлять полученный результат с условием задачи; анализировать возможные случаи, в задачах на построение исследовать возможные случаи.</w:t>
            </w:r>
            <w:proofErr w:type="gramEnd"/>
          </w:p>
        </w:tc>
      </w:tr>
      <w:tr w:rsidR="005248A0" w:rsidRPr="004E31E3" w:rsidTr="00AE7396">
        <w:tc>
          <w:tcPr>
            <w:tcW w:w="10207" w:type="dxa"/>
            <w:gridSpan w:val="3"/>
          </w:tcPr>
          <w:p w:rsidR="005248A0" w:rsidRPr="005248A0" w:rsidRDefault="005248A0" w:rsidP="005248A0">
            <w:pPr>
              <w:spacing w:line="360" w:lineRule="auto"/>
              <w:jc w:val="center"/>
              <w:rPr>
                <w:b/>
              </w:rPr>
            </w:pPr>
            <w:r w:rsidRPr="005248A0">
              <w:rPr>
                <w:b/>
              </w:rPr>
              <w:t>Повторение (4 ч)</w:t>
            </w:r>
          </w:p>
        </w:tc>
      </w:tr>
      <w:tr w:rsidR="0042471A" w:rsidRPr="004E31E3" w:rsidTr="00994BE1">
        <w:trPr>
          <w:trHeight w:val="368"/>
        </w:trPr>
        <w:tc>
          <w:tcPr>
            <w:tcW w:w="851" w:type="dxa"/>
          </w:tcPr>
          <w:p w:rsidR="0042471A" w:rsidRPr="00A2688B" w:rsidRDefault="0042471A" w:rsidP="00A2688B">
            <w:pPr>
              <w:spacing w:line="360" w:lineRule="auto"/>
              <w:jc w:val="center"/>
            </w:pPr>
            <w:r w:rsidRPr="00A2688B">
              <w:t>4</w:t>
            </w:r>
            <w:r w:rsidR="00A2688B" w:rsidRPr="00A2688B">
              <w:t>7</w:t>
            </w:r>
            <w:r w:rsidRPr="00A2688B">
              <w:t>-50</w:t>
            </w:r>
          </w:p>
        </w:tc>
        <w:tc>
          <w:tcPr>
            <w:tcW w:w="2836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>Повторение. Решение задач</w:t>
            </w:r>
          </w:p>
        </w:tc>
        <w:tc>
          <w:tcPr>
            <w:tcW w:w="6520" w:type="dxa"/>
          </w:tcPr>
          <w:p w:rsidR="0042471A" w:rsidRPr="004E31E3" w:rsidRDefault="0042471A" w:rsidP="00400895">
            <w:pPr>
              <w:spacing w:line="360" w:lineRule="auto"/>
              <w:jc w:val="both"/>
            </w:pPr>
            <w:r w:rsidRPr="004E31E3">
              <w:t xml:space="preserve">Объяснять изученные понятия, формулировать и доказывать изученные теоремы; использовать изученный материал при решении задач на вычисление, доказательство и построение, при необходимости проводить по ходу решения дополнительные построения; сопоставлять полученный результат с условием задачи; анализировать возможные </w:t>
            </w:r>
            <w:r w:rsidRPr="004E31E3">
              <w:lastRenderedPageBreak/>
              <w:t>случаи, в задачах на построение исследовать возможные случаи.</w:t>
            </w:r>
          </w:p>
        </w:tc>
      </w:tr>
    </w:tbl>
    <w:p w:rsidR="00652D0B" w:rsidRDefault="00652D0B" w:rsidP="004E31E3">
      <w:pPr>
        <w:widowControl w:val="0"/>
        <w:spacing w:line="360" w:lineRule="auto"/>
        <w:ind w:firstLine="720"/>
        <w:jc w:val="center"/>
      </w:pPr>
    </w:p>
    <w:p w:rsidR="00994BE1" w:rsidRDefault="00994BE1" w:rsidP="00994BE1">
      <w:pPr>
        <w:spacing w:before="100" w:beforeAutospacing="1" w:after="100" w:afterAutospacing="1" w:line="360" w:lineRule="auto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6712"/>
        <w:gridCol w:w="2375"/>
      </w:tblGrid>
      <w:tr w:rsidR="00994BE1" w:rsidRPr="004E31E3" w:rsidTr="00994BE1">
        <w:tc>
          <w:tcPr>
            <w:tcW w:w="484" w:type="dxa"/>
          </w:tcPr>
          <w:p w:rsidR="00994BE1" w:rsidRPr="004E31E3" w:rsidRDefault="00994BE1" w:rsidP="00400895">
            <w:pPr>
              <w:spacing w:line="360" w:lineRule="auto"/>
              <w:jc w:val="both"/>
            </w:pPr>
            <w:r w:rsidRPr="004E31E3">
              <w:t>№</w:t>
            </w:r>
          </w:p>
        </w:tc>
        <w:tc>
          <w:tcPr>
            <w:tcW w:w="6712" w:type="dxa"/>
          </w:tcPr>
          <w:p w:rsidR="00994BE1" w:rsidRPr="004E31E3" w:rsidRDefault="00994BE1" w:rsidP="00400895">
            <w:pPr>
              <w:spacing w:line="360" w:lineRule="auto"/>
              <w:jc w:val="center"/>
            </w:pPr>
            <w:r w:rsidRPr="004E31E3">
              <w:t>Тема</w:t>
            </w:r>
          </w:p>
        </w:tc>
        <w:tc>
          <w:tcPr>
            <w:tcW w:w="2375" w:type="dxa"/>
          </w:tcPr>
          <w:p w:rsidR="00994BE1" w:rsidRPr="004E31E3" w:rsidRDefault="00994BE1" w:rsidP="00400895">
            <w:pPr>
              <w:spacing w:line="360" w:lineRule="auto"/>
              <w:jc w:val="center"/>
            </w:pPr>
            <w:r w:rsidRPr="004E31E3">
              <w:t>Количество часов</w:t>
            </w:r>
          </w:p>
        </w:tc>
      </w:tr>
      <w:tr w:rsidR="00994BE1" w:rsidRPr="004E31E3" w:rsidTr="00994BE1">
        <w:tc>
          <w:tcPr>
            <w:tcW w:w="484" w:type="dxa"/>
          </w:tcPr>
          <w:p w:rsidR="00994BE1" w:rsidRPr="004E31E3" w:rsidRDefault="00994BE1" w:rsidP="00400895">
            <w:pPr>
              <w:spacing w:line="360" w:lineRule="auto"/>
              <w:jc w:val="both"/>
            </w:pPr>
            <w:r w:rsidRPr="004E31E3">
              <w:t>1</w:t>
            </w:r>
          </w:p>
        </w:tc>
        <w:tc>
          <w:tcPr>
            <w:tcW w:w="6712" w:type="dxa"/>
          </w:tcPr>
          <w:p w:rsidR="00994BE1" w:rsidRPr="004E31E3" w:rsidRDefault="00994BE1" w:rsidP="00400895">
            <w:pPr>
              <w:spacing w:line="360" w:lineRule="auto"/>
              <w:jc w:val="both"/>
            </w:pPr>
            <w:r w:rsidRPr="004E31E3">
              <w:t>Начальные геометрические сведения</w:t>
            </w:r>
          </w:p>
        </w:tc>
        <w:tc>
          <w:tcPr>
            <w:tcW w:w="2375" w:type="dxa"/>
          </w:tcPr>
          <w:p w:rsidR="00994BE1" w:rsidRPr="004E31E3" w:rsidRDefault="00994BE1" w:rsidP="00400895">
            <w:pPr>
              <w:spacing w:line="360" w:lineRule="auto"/>
              <w:jc w:val="center"/>
            </w:pPr>
            <w:r w:rsidRPr="004E31E3">
              <w:t>7</w:t>
            </w:r>
          </w:p>
        </w:tc>
      </w:tr>
      <w:tr w:rsidR="00994BE1" w:rsidRPr="004E31E3" w:rsidTr="00994BE1">
        <w:tc>
          <w:tcPr>
            <w:tcW w:w="484" w:type="dxa"/>
          </w:tcPr>
          <w:p w:rsidR="00994BE1" w:rsidRPr="004E31E3" w:rsidRDefault="00994BE1" w:rsidP="00400895">
            <w:pPr>
              <w:spacing w:line="360" w:lineRule="auto"/>
              <w:jc w:val="both"/>
            </w:pPr>
            <w:r w:rsidRPr="004E31E3">
              <w:t>2</w:t>
            </w:r>
          </w:p>
        </w:tc>
        <w:tc>
          <w:tcPr>
            <w:tcW w:w="6712" w:type="dxa"/>
          </w:tcPr>
          <w:p w:rsidR="00994BE1" w:rsidRPr="004E31E3" w:rsidRDefault="00994BE1" w:rsidP="00400895">
            <w:pPr>
              <w:spacing w:line="360" w:lineRule="auto"/>
              <w:jc w:val="both"/>
            </w:pPr>
            <w:r w:rsidRPr="004E31E3">
              <w:t>Треугольники</w:t>
            </w:r>
          </w:p>
        </w:tc>
        <w:tc>
          <w:tcPr>
            <w:tcW w:w="2375" w:type="dxa"/>
          </w:tcPr>
          <w:p w:rsidR="00994BE1" w:rsidRPr="004E31E3" w:rsidRDefault="00994BE1" w:rsidP="00400895">
            <w:pPr>
              <w:spacing w:line="360" w:lineRule="auto"/>
              <w:jc w:val="center"/>
            </w:pPr>
            <w:r w:rsidRPr="004E31E3">
              <w:t>14</w:t>
            </w:r>
          </w:p>
        </w:tc>
      </w:tr>
      <w:tr w:rsidR="00994BE1" w:rsidRPr="004E31E3" w:rsidTr="00994BE1">
        <w:tc>
          <w:tcPr>
            <w:tcW w:w="484" w:type="dxa"/>
          </w:tcPr>
          <w:p w:rsidR="00994BE1" w:rsidRPr="004E31E3" w:rsidRDefault="00994BE1" w:rsidP="00400895">
            <w:pPr>
              <w:spacing w:line="360" w:lineRule="auto"/>
              <w:jc w:val="both"/>
            </w:pPr>
            <w:r w:rsidRPr="004E31E3">
              <w:t>3</w:t>
            </w:r>
          </w:p>
        </w:tc>
        <w:tc>
          <w:tcPr>
            <w:tcW w:w="6712" w:type="dxa"/>
          </w:tcPr>
          <w:p w:rsidR="00994BE1" w:rsidRPr="004E31E3" w:rsidRDefault="00994BE1" w:rsidP="00400895">
            <w:pPr>
              <w:spacing w:line="360" w:lineRule="auto"/>
              <w:jc w:val="both"/>
            </w:pPr>
            <w:r w:rsidRPr="004E31E3">
              <w:t>Параллельные прямые</w:t>
            </w:r>
          </w:p>
        </w:tc>
        <w:tc>
          <w:tcPr>
            <w:tcW w:w="2375" w:type="dxa"/>
          </w:tcPr>
          <w:p w:rsidR="00994BE1" w:rsidRPr="004E31E3" w:rsidRDefault="00994BE1" w:rsidP="00400895">
            <w:pPr>
              <w:spacing w:line="360" w:lineRule="auto"/>
              <w:jc w:val="center"/>
            </w:pPr>
            <w:r w:rsidRPr="004E31E3">
              <w:t>9</w:t>
            </w:r>
          </w:p>
        </w:tc>
      </w:tr>
      <w:tr w:rsidR="00994BE1" w:rsidRPr="004E31E3" w:rsidTr="00994BE1">
        <w:tc>
          <w:tcPr>
            <w:tcW w:w="484" w:type="dxa"/>
          </w:tcPr>
          <w:p w:rsidR="00994BE1" w:rsidRPr="004E31E3" w:rsidRDefault="00994BE1" w:rsidP="00400895">
            <w:pPr>
              <w:spacing w:line="360" w:lineRule="auto"/>
              <w:jc w:val="both"/>
            </w:pPr>
            <w:r w:rsidRPr="004E31E3">
              <w:t>4</w:t>
            </w:r>
          </w:p>
        </w:tc>
        <w:tc>
          <w:tcPr>
            <w:tcW w:w="6712" w:type="dxa"/>
          </w:tcPr>
          <w:p w:rsidR="00994BE1" w:rsidRPr="004E31E3" w:rsidRDefault="00994BE1" w:rsidP="00400895">
            <w:pPr>
              <w:spacing w:line="360" w:lineRule="auto"/>
              <w:jc w:val="both"/>
            </w:pPr>
            <w:r w:rsidRPr="004E31E3">
              <w:t>Соотношения между сторонами и углами треугольника</w:t>
            </w:r>
          </w:p>
        </w:tc>
        <w:tc>
          <w:tcPr>
            <w:tcW w:w="2375" w:type="dxa"/>
          </w:tcPr>
          <w:p w:rsidR="00994BE1" w:rsidRPr="004E31E3" w:rsidRDefault="00994BE1" w:rsidP="00A2688B">
            <w:pPr>
              <w:spacing w:line="360" w:lineRule="auto"/>
              <w:jc w:val="center"/>
            </w:pPr>
            <w:r w:rsidRPr="004E31E3">
              <w:t>1</w:t>
            </w:r>
            <w:r w:rsidR="00A2688B">
              <w:t>6</w:t>
            </w:r>
          </w:p>
        </w:tc>
      </w:tr>
      <w:tr w:rsidR="00994BE1" w:rsidRPr="004E31E3" w:rsidTr="00994BE1">
        <w:tc>
          <w:tcPr>
            <w:tcW w:w="484" w:type="dxa"/>
          </w:tcPr>
          <w:p w:rsidR="00994BE1" w:rsidRPr="004E31E3" w:rsidRDefault="00994BE1" w:rsidP="00400895">
            <w:pPr>
              <w:spacing w:line="360" w:lineRule="auto"/>
              <w:jc w:val="both"/>
            </w:pPr>
            <w:r w:rsidRPr="004E31E3">
              <w:t>5</w:t>
            </w:r>
          </w:p>
        </w:tc>
        <w:tc>
          <w:tcPr>
            <w:tcW w:w="6712" w:type="dxa"/>
          </w:tcPr>
          <w:p w:rsidR="00994BE1" w:rsidRPr="004E31E3" w:rsidRDefault="00994BE1" w:rsidP="00400895">
            <w:pPr>
              <w:spacing w:line="360" w:lineRule="auto"/>
              <w:jc w:val="both"/>
            </w:pPr>
            <w:r w:rsidRPr="004E31E3">
              <w:t>Повторение. Решение задач</w:t>
            </w:r>
          </w:p>
        </w:tc>
        <w:tc>
          <w:tcPr>
            <w:tcW w:w="2375" w:type="dxa"/>
          </w:tcPr>
          <w:p w:rsidR="00994BE1" w:rsidRPr="004E31E3" w:rsidRDefault="00A2688B" w:rsidP="00400895">
            <w:pPr>
              <w:spacing w:line="360" w:lineRule="auto"/>
              <w:jc w:val="center"/>
            </w:pPr>
            <w:r>
              <w:t>4</w:t>
            </w:r>
          </w:p>
        </w:tc>
      </w:tr>
      <w:tr w:rsidR="00994BE1" w:rsidRPr="004E31E3" w:rsidTr="00994BE1">
        <w:tc>
          <w:tcPr>
            <w:tcW w:w="7196" w:type="dxa"/>
            <w:gridSpan w:val="2"/>
          </w:tcPr>
          <w:p w:rsidR="00994BE1" w:rsidRPr="004E31E3" w:rsidRDefault="00994BE1" w:rsidP="00400895">
            <w:pPr>
              <w:spacing w:line="360" w:lineRule="auto"/>
              <w:jc w:val="right"/>
              <w:rPr>
                <w:b/>
              </w:rPr>
            </w:pPr>
            <w:r w:rsidRPr="004E31E3">
              <w:rPr>
                <w:b/>
              </w:rPr>
              <w:t>ИТОГО</w:t>
            </w:r>
          </w:p>
        </w:tc>
        <w:tc>
          <w:tcPr>
            <w:tcW w:w="2375" w:type="dxa"/>
          </w:tcPr>
          <w:p w:rsidR="00994BE1" w:rsidRPr="004E31E3" w:rsidRDefault="00994BE1" w:rsidP="00400895">
            <w:pPr>
              <w:spacing w:line="360" w:lineRule="auto"/>
              <w:jc w:val="center"/>
              <w:rPr>
                <w:b/>
              </w:rPr>
            </w:pPr>
            <w:r w:rsidRPr="004E31E3">
              <w:rPr>
                <w:b/>
              </w:rPr>
              <w:t>50</w:t>
            </w:r>
          </w:p>
        </w:tc>
      </w:tr>
    </w:tbl>
    <w:p w:rsidR="00994BE1" w:rsidRDefault="00994BE1" w:rsidP="00400895">
      <w:pPr>
        <w:spacing w:before="100" w:beforeAutospacing="1" w:after="100" w:afterAutospacing="1" w:line="360" w:lineRule="auto"/>
        <w:rPr>
          <w:b/>
        </w:rPr>
      </w:pPr>
    </w:p>
    <w:tbl>
      <w:tblPr>
        <w:tblW w:w="9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6319"/>
        <w:gridCol w:w="1168"/>
      </w:tblGrid>
      <w:tr w:rsidR="00994BE1" w:rsidRPr="00994BE1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994BE1" w:rsidRDefault="00994BE1" w:rsidP="00400895">
            <w:pPr>
              <w:spacing w:line="360" w:lineRule="auto"/>
              <w:jc w:val="center"/>
              <w:rPr>
                <w:b/>
              </w:rPr>
            </w:pPr>
            <w:r w:rsidRPr="00994BE1">
              <w:rPr>
                <w:b/>
              </w:rPr>
              <w:t>Номер  параграфа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994BE1" w:rsidRDefault="00994BE1" w:rsidP="00400895">
            <w:pPr>
              <w:spacing w:line="360" w:lineRule="auto"/>
              <w:jc w:val="center"/>
              <w:rPr>
                <w:b/>
              </w:rPr>
            </w:pPr>
            <w:r w:rsidRPr="00994BE1">
              <w:rPr>
                <w:b/>
              </w:rPr>
              <w:t>Название  темы.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994BE1" w:rsidRDefault="00994BE1" w:rsidP="00400895">
            <w:pPr>
              <w:spacing w:line="360" w:lineRule="auto"/>
              <w:jc w:val="center"/>
              <w:rPr>
                <w:b/>
              </w:rPr>
            </w:pPr>
            <w:r w:rsidRPr="00994BE1">
              <w:rPr>
                <w:b/>
              </w:rPr>
              <w:t>Кол-во  часов</w:t>
            </w:r>
          </w:p>
        </w:tc>
      </w:tr>
      <w:tr w:rsidR="00994BE1" w:rsidRPr="00AF41D3" w:rsidTr="00994BE1">
        <w:trPr>
          <w:cantSplit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  <w:rPr>
                <w:b/>
              </w:rPr>
            </w:pPr>
            <w:r w:rsidRPr="00AF41D3">
              <w:rPr>
                <w:b/>
              </w:rPr>
              <w:t xml:space="preserve">Глава </w:t>
            </w:r>
            <w:r w:rsidRPr="00AF41D3">
              <w:rPr>
                <w:b/>
                <w:lang w:val="en-US"/>
              </w:rPr>
              <w:t>I</w:t>
            </w:r>
            <w:r w:rsidRPr="00AF41D3">
              <w:rPr>
                <w:b/>
              </w:rPr>
              <w:t>. Начальные геометрические сведения.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2688B" w:rsidRDefault="00994BE1" w:rsidP="00400895">
            <w:pPr>
              <w:spacing w:line="360" w:lineRule="auto"/>
              <w:jc w:val="center"/>
              <w:rPr>
                <w:b/>
              </w:rPr>
            </w:pPr>
            <w:r w:rsidRPr="00A2688B">
              <w:rPr>
                <w:b/>
              </w:rPr>
              <w:t>7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1, 2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proofErr w:type="gramStart"/>
            <w:r w:rsidRPr="00AF41D3">
              <w:t>Прямая</w:t>
            </w:r>
            <w:proofErr w:type="gramEnd"/>
            <w:r w:rsidRPr="00AF41D3">
              <w:t xml:space="preserve"> и отрезок.  Луч  и  угол.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2688B" w:rsidRDefault="00994BE1" w:rsidP="00400895">
            <w:pPr>
              <w:spacing w:line="360" w:lineRule="auto"/>
              <w:jc w:val="center"/>
            </w:pPr>
            <w:r w:rsidRPr="00A2688B">
              <w:t>1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3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Сравнение отрезков  и углов.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2688B" w:rsidRDefault="00994BE1" w:rsidP="00400895">
            <w:pPr>
              <w:spacing w:line="360" w:lineRule="auto"/>
              <w:jc w:val="center"/>
            </w:pPr>
            <w:r w:rsidRPr="00A2688B">
              <w:t>1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4,5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Измерение  отрезков Измерение  углов.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2688B" w:rsidRDefault="00994BE1" w:rsidP="00400895">
            <w:pPr>
              <w:spacing w:line="360" w:lineRule="auto"/>
              <w:jc w:val="center"/>
            </w:pPr>
            <w:r w:rsidRPr="00A2688B">
              <w:t>2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6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Перпендикулярные  прямые.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2688B" w:rsidRDefault="00994BE1" w:rsidP="00400895">
            <w:pPr>
              <w:spacing w:line="360" w:lineRule="auto"/>
              <w:jc w:val="center"/>
            </w:pPr>
            <w:r w:rsidRPr="00A2688B">
              <w:t>1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rPr>
                <w:b/>
              </w:rPr>
            </w:pPr>
            <w:r w:rsidRPr="00AF41D3">
              <w:t>Обобщение. Решение задач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2688B" w:rsidRDefault="00994BE1" w:rsidP="00400895">
            <w:pPr>
              <w:spacing w:line="360" w:lineRule="auto"/>
              <w:jc w:val="center"/>
            </w:pPr>
            <w:r w:rsidRPr="00A2688B">
              <w:t>1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ind w:left="-23"/>
              <w:jc w:val="center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F059F4" w:rsidRDefault="00994BE1" w:rsidP="00400895">
            <w:pPr>
              <w:spacing w:line="360" w:lineRule="auto"/>
              <w:rPr>
                <w:i/>
              </w:rPr>
            </w:pPr>
            <w:r w:rsidRPr="00F059F4">
              <w:rPr>
                <w:b/>
                <w:i/>
              </w:rPr>
              <w:t>Контрольная  работа  №1.</w:t>
            </w:r>
            <w:r w:rsidRPr="00F059F4">
              <w:rPr>
                <w:b/>
                <w:i/>
                <w:color w:val="0000FF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2688B" w:rsidRDefault="00994BE1" w:rsidP="00994BE1">
            <w:pPr>
              <w:spacing w:line="360" w:lineRule="auto"/>
              <w:jc w:val="center"/>
            </w:pPr>
            <w:r w:rsidRPr="00A2688B">
              <w:t>1</w:t>
            </w:r>
          </w:p>
        </w:tc>
      </w:tr>
      <w:tr w:rsidR="00994BE1" w:rsidRPr="00AF41D3" w:rsidTr="00994BE1">
        <w:trPr>
          <w:cantSplit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rPr>
                <w:b/>
              </w:rPr>
              <w:t xml:space="preserve">Глава </w:t>
            </w:r>
            <w:r w:rsidRPr="00AF41D3">
              <w:rPr>
                <w:b/>
                <w:lang w:val="en-US"/>
              </w:rPr>
              <w:t>II</w:t>
            </w:r>
            <w:r w:rsidRPr="00AF41D3">
              <w:rPr>
                <w:b/>
              </w:rPr>
              <w:t>. Треугольники.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994BE1" w:rsidRDefault="00994BE1" w:rsidP="00400895">
            <w:pPr>
              <w:spacing w:line="360" w:lineRule="auto"/>
              <w:jc w:val="center"/>
              <w:rPr>
                <w:b/>
              </w:rPr>
            </w:pPr>
            <w:r w:rsidRPr="00994BE1">
              <w:rPr>
                <w:b/>
              </w:rPr>
              <w:t>14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1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Первый  признак  равенства  треугольников.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3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2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Медианы, биссектрисы  и  высоты  треугольников.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3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3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Второй  и  третий  признаки  равенства  треугольников.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3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4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Задачи  на  построение.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2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Обобщение.  Решение  задач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2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F059F4" w:rsidRDefault="00994BE1" w:rsidP="00400895">
            <w:pPr>
              <w:spacing w:line="360" w:lineRule="auto"/>
              <w:rPr>
                <w:i/>
              </w:rPr>
            </w:pPr>
            <w:r w:rsidRPr="00F059F4">
              <w:rPr>
                <w:b/>
                <w:i/>
              </w:rPr>
              <w:t>Контрольная  работа  №2.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1</w:t>
            </w:r>
          </w:p>
        </w:tc>
      </w:tr>
      <w:tr w:rsidR="00994BE1" w:rsidRPr="00AF41D3" w:rsidTr="00994BE1">
        <w:trPr>
          <w:cantSplit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rPr>
                <w:b/>
              </w:rPr>
              <w:t xml:space="preserve">Глава </w:t>
            </w:r>
            <w:r w:rsidRPr="00AF41D3">
              <w:rPr>
                <w:b/>
                <w:lang w:val="en-US"/>
              </w:rPr>
              <w:t>III</w:t>
            </w:r>
            <w:r w:rsidRPr="00AF41D3">
              <w:rPr>
                <w:b/>
              </w:rPr>
              <w:t>. Параллельные прямые.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994BE1" w:rsidRDefault="00994BE1" w:rsidP="00400895">
            <w:pPr>
              <w:spacing w:line="360" w:lineRule="auto"/>
              <w:jc w:val="center"/>
              <w:rPr>
                <w:b/>
              </w:rPr>
            </w:pPr>
            <w:r w:rsidRPr="00994BE1">
              <w:rPr>
                <w:b/>
              </w:rPr>
              <w:t>9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1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Признаки  параллельности  двух  прямых.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3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2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 xml:space="preserve">Аксиома  </w:t>
            </w:r>
            <w:proofErr w:type="gramStart"/>
            <w:r w:rsidRPr="00AF41D3">
              <w:t>параллельных</w:t>
            </w:r>
            <w:proofErr w:type="gramEnd"/>
            <w:r w:rsidRPr="00AF41D3">
              <w:t xml:space="preserve">  прямых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3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Обобщение. Решение  задач.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2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F059F4" w:rsidRDefault="00994BE1" w:rsidP="00400895">
            <w:pPr>
              <w:spacing w:line="360" w:lineRule="auto"/>
              <w:rPr>
                <w:i/>
              </w:rPr>
            </w:pPr>
            <w:r w:rsidRPr="00F059F4">
              <w:rPr>
                <w:b/>
                <w:i/>
              </w:rPr>
              <w:t>Контрольная  работа  №3.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1</w:t>
            </w:r>
          </w:p>
        </w:tc>
      </w:tr>
      <w:tr w:rsidR="00994BE1" w:rsidRPr="00AF41D3" w:rsidTr="00994BE1">
        <w:trPr>
          <w:cantSplit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rPr>
                <w:b/>
              </w:rPr>
              <w:t xml:space="preserve">Глава </w:t>
            </w:r>
            <w:r w:rsidRPr="00AF41D3">
              <w:rPr>
                <w:b/>
                <w:lang w:val="en-US"/>
              </w:rPr>
              <w:t>IV</w:t>
            </w:r>
            <w:r w:rsidRPr="00AF41D3">
              <w:rPr>
                <w:b/>
              </w:rPr>
              <w:t>. Соотношения  между  сторонами  и  углами  треугольника.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994BE1" w:rsidRDefault="00994BE1" w:rsidP="00A2688B">
            <w:pPr>
              <w:spacing w:line="360" w:lineRule="auto"/>
              <w:jc w:val="center"/>
              <w:rPr>
                <w:b/>
              </w:rPr>
            </w:pPr>
            <w:r w:rsidRPr="00994BE1">
              <w:rPr>
                <w:b/>
              </w:rPr>
              <w:t>1</w:t>
            </w:r>
            <w:r w:rsidR="00A2688B">
              <w:rPr>
                <w:b/>
              </w:rPr>
              <w:t>6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1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Сумма углов  треугольника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6432B4" w:rsidP="00400895">
            <w:pPr>
              <w:spacing w:line="360" w:lineRule="auto"/>
              <w:jc w:val="center"/>
            </w:pPr>
            <w:r>
              <w:t>1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2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Соотношение  между  сторонами  и  углами  треугольника.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6432B4" w:rsidP="00400895">
            <w:pPr>
              <w:spacing w:line="360" w:lineRule="auto"/>
              <w:jc w:val="center"/>
            </w:pPr>
            <w:r>
              <w:t>4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F059F4" w:rsidRDefault="00994BE1" w:rsidP="00400895">
            <w:pPr>
              <w:spacing w:line="360" w:lineRule="auto"/>
              <w:rPr>
                <w:i/>
              </w:rPr>
            </w:pPr>
            <w:r w:rsidRPr="00F059F4">
              <w:rPr>
                <w:b/>
                <w:i/>
              </w:rPr>
              <w:t>Контрольная  работа  №4.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1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3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Прямоугольные  треугольники.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4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4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Построение  треугольника  по  трём  элементам.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2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</w:pPr>
            <w:r w:rsidRPr="00AF41D3">
              <w:t>Обобщение. Решение задач.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</w:pPr>
            <w:r w:rsidRPr="00AF41D3">
              <w:t>3</w:t>
            </w:r>
          </w:p>
        </w:tc>
      </w:tr>
      <w:tr w:rsidR="00994BE1" w:rsidRPr="00AF41D3" w:rsidTr="00994BE1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AF41D3" w:rsidRDefault="00994BE1" w:rsidP="0040089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F059F4" w:rsidRDefault="00994BE1" w:rsidP="00400895">
            <w:pPr>
              <w:spacing w:line="360" w:lineRule="auto"/>
              <w:rPr>
                <w:b/>
                <w:i/>
                <w:color w:val="000000"/>
              </w:rPr>
            </w:pPr>
            <w:r w:rsidRPr="00F059F4">
              <w:rPr>
                <w:b/>
                <w:i/>
                <w:color w:val="000000"/>
              </w:rPr>
              <w:t>Контрольная  работа  №5.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6432B4" w:rsidRDefault="00994BE1" w:rsidP="00994BE1">
            <w:pPr>
              <w:spacing w:line="360" w:lineRule="auto"/>
              <w:jc w:val="center"/>
            </w:pPr>
            <w:r w:rsidRPr="006432B4">
              <w:t>1</w:t>
            </w:r>
          </w:p>
        </w:tc>
      </w:tr>
      <w:tr w:rsidR="00994BE1" w:rsidRPr="00AF41D3" w:rsidTr="00994BE1">
        <w:trPr>
          <w:cantSplit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F059F4" w:rsidRDefault="00F059F4" w:rsidP="00400895">
            <w:pPr>
              <w:spacing w:line="360" w:lineRule="auto"/>
              <w:jc w:val="center"/>
              <w:rPr>
                <w:b/>
              </w:rPr>
            </w:pPr>
            <w:r w:rsidRPr="00F059F4">
              <w:rPr>
                <w:b/>
              </w:rPr>
              <w:t>Повторение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BE1" w:rsidRPr="00994BE1" w:rsidRDefault="00A2688B" w:rsidP="0040089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F059F4" w:rsidRDefault="00F059F4" w:rsidP="00F059F4">
      <w:pPr>
        <w:spacing w:line="360" w:lineRule="auto"/>
        <w:ind w:left="360"/>
        <w:jc w:val="center"/>
        <w:rPr>
          <w:b/>
        </w:rPr>
      </w:pPr>
    </w:p>
    <w:p w:rsidR="00F059F4" w:rsidRPr="00010851" w:rsidRDefault="00F059F4" w:rsidP="00F059F4">
      <w:pPr>
        <w:spacing w:line="360" w:lineRule="auto"/>
        <w:ind w:left="360"/>
        <w:jc w:val="center"/>
        <w:rPr>
          <w:b/>
        </w:rPr>
      </w:pPr>
      <w:r w:rsidRPr="00010851">
        <w:rPr>
          <w:b/>
        </w:rPr>
        <w:t>Требования к уровню подготовки учащихся, обучающихся по данной программе</w:t>
      </w:r>
    </w:p>
    <w:p w:rsidR="00F059F4" w:rsidRDefault="00F059F4" w:rsidP="00F059F4">
      <w:pPr>
        <w:spacing w:line="360" w:lineRule="auto"/>
      </w:pPr>
      <w:r w:rsidRPr="002B17F6">
        <w:t> Данной программой предусмотрено, что в процессе изучения обучающиеся овладеют системой математических знаний и умений и будут:</w:t>
      </w:r>
    </w:p>
    <w:p w:rsidR="002B2460" w:rsidRPr="004E31E3" w:rsidRDefault="002B2460" w:rsidP="00F059F4">
      <w:pPr>
        <w:spacing w:line="360" w:lineRule="auto"/>
        <w:rPr>
          <w:b/>
        </w:rPr>
      </w:pPr>
      <w:r w:rsidRPr="004E31E3">
        <w:rPr>
          <w:b/>
        </w:rPr>
        <w:t>знать/понимать:</w:t>
      </w:r>
    </w:p>
    <w:p w:rsidR="002B2460" w:rsidRPr="004E31E3" w:rsidRDefault="002B2460" w:rsidP="004E31E3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4E31E3">
        <w:t xml:space="preserve">существо понятия математического доказательства; примеры доказательств; </w:t>
      </w:r>
    </w:p>
    <w:p w:rsidR="002B2460" w:rsidRPr="004E31E3" w:rsidRDefault="002B2460" w:rsidP="004E31E3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4E31E3">
        <w:t>существо понятия алгоритма; примеры алгоритмов;</w:t>
      </w:r>
    </w:p>
    <w:p w:rsidR="002B2460" w:rsidRPr="004E31E3" w:rsidRDefault="002B2460" w:rsidP="004E31E3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4E31E3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B2460" w:rsidRPr="004E31E3" w:rsidRDefault="002B2460" w:rsidP="004E31E3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4E31E3">
        <w:t>как математически определенные функции могут описывать реальные зависимости; приводить примеры такого описания;</w:t>
      </w:r>
    </w:p>
    <w:p w:rsidR="002B2460" w:rsidRPr="004E31E3" w:rsidRDefault="002B2460" w:rsidP="004E31E3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4E31E3">
        <w:t>как потребности практики привели математическую науку к необходимости расширения понятия числа;</w:t>
      </w:r>
    </w:p>
    <w:p w:rsidR="002B2460" w:rsidRPr="004E31E3" w:rsidRDefault="002B2460" w:rsidP="004E31E3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4E31E3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B2460" w:rsidRPr="006432B4" w:rsidRDefault="002B2460" w:rsidP="006432B4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4E31E3">
        <w:t>смысл идеализации, позволяющей решать задачи реальной действительности математическими методами, примеры  ошибок, возникающих при идеализации;</w:t>
      </w:r>
    </w:p>
    <w:p w:rsidR="002B2460" w:rsidRPr="004E31E3" w:rsidRDefault="002B2460" w:rsidP="004E31E3">
      <w:pPr>
        <w:spacing w:line="360" w:lineRule="auto"/>
        <w:ind w:left="720"/>
        <w:jc w:val="center"/>
        <w:rPr>
          <w:b/>
        </w:rPr>
      </w:pPr>
      <w:r w:rsidRPr="004E31E3">
        <w:rPr>
          <w:b/>
        </w:rPr>
        <w:t>Геометрия</w:t>
      </w:r>
    </w:p>
    <w:p w:rsidR="002B2460" w:rsidRPr="004E31E3" w:rsidRDefault="002B2460" w:rsidP="004E31E3">
      <w:pPr>
        <w:spacing w:line="360" w:lineRule="auto"/>
        <w:ind w:left="720"/>
        <w:jc w:val="both"/>
        <w:rPr>
          <w:b/>
        </w:rPr>
      </w:pPr>
      <w:r w:rsidRPr="004E31E3">
        <w:rPr>
          <w:b/>
        </w:rPr>
        <w:t>уметь:</w:t>
      </w:r>
    </w:p>
    <w:p w:rsidR="002B2460" w:rsidRPr="004E31E3" w:rsidRDefault="002B2460" w:rsidP="004E31E3">
      <w:pPr>
        <w:numPr>
          <w:ilvl w:val="0"/>
          <w:numId w:val="5"/>
        </w:numPr>
        <w:spacing w:line="360" w:lineRule="auto"/>
        <w:ind w:left="709"/>
        <w:jc w:val="both"/>
      </w:pPr>
      <w:r w:rsidRPr="004E31E3">
        <w:t>пользоваться языком геометрии для описания предметов окружающего мира;</w:t>
      </w:r>
    </w:p>
    <w:p w:rsidR="002B2460" w:rsidRPr="004E31E3" w:rsidRDefault="002B2460" w:rsidP="004E31E3">
      <w:pPr>
        <w:numPr>
          <w:ilvl w:val="0"/>
          <w:numId w:val="5"/>
        </w:numPr>
        <w:spacing w:line="360" w:lineRule="auto"/>
        <w:ind w:left="709"/>
        <w:jc w:val="both"/>
      </w:pPr>
      <w:r w:rsidRPr="004E31E3">
        <w:t>распознавать геометрические фигуры, различать их взаимное расположение;</w:t>
      </w:r>
    </w:p>
    <w:p w:rsidR="002B2460" w:rsidRPr="004E31E3" w:rsidRDefault="002B2460" w:rsidP="004E31E3">
      <w:pPr>
        <w:numPr>
          <w:ilvl w:val="0"/>
          <w:numId w:val="5"/>
        </w:numPr>
        <w:spacing w:line="360" w:lineRule="auto"/>
        <w:ind w:left="709"/>
        <w:jc w:val="both"/>
      </w:pPr>
      <w:r w:rsidRPr="004E31E3">
        <w:t xml:space="preserve">изображать геометрические фигуры; выполнять чертежи по условию задач; </w:t>
      </w:r>
    </w:p>
    <w:p w:rsidR="002B2460" w:rsidRPr="004E31E3" w:rsidRDefault="002B2460" w:rsidP="004E31E3">
      <w:pPr>
        <w:numPr>
          <w:ilvl w:val="0"/>
          <w:numId w:val="5"/>
        </w:numPr>
        <w:spacing w:line="360" w:lineRule="auto"/>
        <w:ind w:left="709"/>
        <w:jc w:val="both"/>
      </w:pPr>
      <w:r w:rsidRPr="004E31E3">
        <w:lastRenderedPageBreak/>
        <w:t>распознавать на чертежах, моделях и в окружающей обстановке основные пространственные тела, изображать их;</w:t>
      </w:r>
    </w:p>
    <w:p w:rsidR="002B2460" w:rsidRPr="004E31E3" w:rsidRDefault="002B2460" w:rsidP="004E31E3">
      <w:pPr>
        <w:numPr>
          <w:ilvl w:val="0"/>
          <w:numId w:val="5"/>
        </w:numPr>
        <w:spacing w:line="360" w:lineRule="auto"/>
        <w:ind w:left="709"/>
        <w:jc w:val="both"/>
      </w:pPr>
      <w:r w:rsidRPr="004E31E3">
        <w:t>в простейших случаях строить сечения и развертки пространственных тел;</w:t>
      </w:r>
    </w:p>
    <w:p w:rsidR="002B2460" w:rsidRPr="004E31E3" w:rsidRDefault="002B2460" w:rsidP="004E31E3">
      <w:pPr>
        <w:numPr>
          <w:ilvl w:val="0"/>
          <w:numId w:val="5"/>
        </w:numPr>
        <w:spacing w:line="360" w:lineRule="auto"/>
        <w:ind w:left="709"/>
        <w:jc w:val="both"/>
      </w:pPr>
      <w:r w:rsidRPr="004E31E3">
        <w:t xml:space="preserve"> находить стороны, углы и периметры треугольников, длины ломаных;</w:t>
      </w:r>
    </w:p>
    <w:p w:rsidR="002B2460" w:rsidRPr="004E31E3" w:rsidRDefault="002B2460" w:rsidP="004E31E3">
      <w:pPr>
        <w:numPr>
          <w:ilvl w:val="0"/>
          <w:numId w:val="5"/>
        </w:numPr>
        <w:spacing w:line="360" w:lineRule="auto"/>
        <w:ind w:left="709"/>
        <w:jc w:val="both"/>
      </w:pPr>
      <w:r w:rsidRPr="004E31E3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2B2460" w:rsidRPr="004E31E3" w:rsidRDefault="002B2460" w:rsidP="004E31E3">
      <w:pPr>
        <w:numPr>
          <w:ilvl w:val="0"/>
          <w:numId w:val="5"/>
        </w:numPr>
        <w:spacing w:line="360" w:lineRule="auto"/>
        <w:ind w:left="709"/>
        <w:jc w:val="both"/>
      </w:pPr>
      <w:r w:rsidRPr="004E31E3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B2460" w:rsidRPr="004E31E3" w:rsidRDefault="002B2460" w:rsidP="006432B4">
      <w:pPr>
        <w:numPr>
          <w:ilvl w:val="0"/>
          <w:numId w:val="5"/>
        </w:numPr>
        <w:spacing w:line="360" w:lineRule="auto"/>
        <w:ind w:left="709"/>
        <w:jc w:val="both"/>
      </w:pPr>
      <w:r w:rsidRPr="004E31E3">
        <w:t>решать простейшие планиметрические задачи в пространстве;</w:t>
      </w:r>
    </w:p>
    <w:p w:rsidR="002B2460" w:rsidRPr="004E31E3" w:rsidRDefault="002B2460" w:rsidP="004E31E3">
      <w:pPr>
        <w:spacing w:line="360" w:lineRule="auto"/>
        <w:ind w:left="709"/>
        <w:jc w:val="both"/>
      </w:pPr>
      <w:r w:rsidRPr="004E31E3">
        <w:rPr>
          <w:b/>
        </w:rPr>
        <w:t xml:space="preserve">использовать приобретенные знания и умения в  практической деятельности и повседневной жизни </w:t>
      </w:r>
      <w:proofErr w:type="gramStart"/>
      <w:r w:rsidRPr="004E31E3">
        <w:t>для</w:t>
      </w:r>
      <w:proofErr w:type="gramEnd"/>
      <w:r w:rsidRPr="004E31E3">
        <w:t>:</w:t>
      </w:r>
    </w:p>
    <w:p w:rsidR="002B2460" w:rsidRPr="004E31E3" w:rsidRDefault="002B2460" w:rsidP="004E31E3">
      <w:pPr>
        <w:numPr>
          <w:ilvl w:val="0"/>
          <w:numId w:val="6"/>
        </w:numPr>
        <w:spacing w:line="360" w:lineRule="auto"/>
        <w:ind w:left="709"/>
        <w:jc w:val="both"/>
      </w:pPr>
      <w:r w:rsidRPr="004E31E3">
        <w:t>описания реальных ситуаций на языке геометрии;</w:t>
      </w:r>
    </w:p>
    <w:p w:rsidR="002B2460" w:rsidRPr="004E31E3" w:rsidRDefault="002B2460" w:rsidP="004E31E3">
      <w:pPr>
        <w:numPr>
          <w:ilvl w:val="0"/>
          <w:numId w:val="6"/>
        </w:numPr>
        <w:spacing w:line="360" w:lineRule="auto"/>
        <w:ind w:left="709"/>
        <w:jc w:val="both"/>
      </w:pPr>
      <w:r w:rsidRPr="004E31E3">
        <w:t>расчетов, включающих простейшие формулы;</w:t>
      </w:r>
    </w:p>
    <w:p w:rsidR="002B2460" w:rsidRPr="004E31E3" w:rsidRDefault="002B2460" w:rsidP="004E31E3">
      <w:pPr>
        <w:numPr>
          <w:ilvl w:val="0"/>
          <w:numId w:val="6"/>
        </w:numPr>
        <w:spacing w:line="360" w:lineRule="auto"/>
        <w:ind w:left="709"/>
        <w:jc w:val="both"/>
      </w:pPr>
      <w:r w:rsidRPr="004E31E3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B2460" w:rsidRPr="004E31E3" w:rsidRDefault="002B2460" w:rsidP="004E31E3">
      <w:pPr>
        <w:numPr>
          <w:ilvl w:val="0"/>
          <w:numId w:val="6"/>
        </w:numPr>
        <w:spacing w:line="360" w:lineRule="auto"/>
        <w:ind w:left="709"/>
        <w:jc w:val="both"/>
      </w:pPr>
      <w:r w:rsidRPr="004E31E3">
        <w:t xml:space="preserve">построений геометрическими инструментами (линейка, угольник, циркуль, транспортир). </w:t>
      </w:r>
    </w:p>
    <w:p w:rsidR="00E648D4" w:rsidRPr="00400895" w:rsidRDefault="00E648D4" w:rsidP="00400895">
      <w:pPr>
        <w:widowControl w:val="0"/>
        <w:spacing w:line="360" w:lineRule="auto"/>
        <w:ind w:firstLine="720"/>
        <w:jc w:val="both"/>
      </w:pPr>
      <w:r w:rsidRPr="004E31E3">
        <w:t>В результате изучения курса геометрии в 7 классе ученик:</w:t>
      </w:r>
    </w:p>
    <w:p w:rsidR="009D5748" w:rsidRPr="004E31E3" w:rsidRDefault="00F236F3" w:rsidP="004E31E3">
      <w:pPr>
        <w:spacing w:line="360" w:lineRule="auto"/>
        <w:ind w:firstLine="360"/>
        <w:jc w:val="center"/>
        <w:rPr>
          <w:b/>
          <w:i/>
        </w:rPr>
      </w:pPr>
      <w:r w:rsidRPr="004E31E3">
        <w:rPr>
          <w:b/>
          <w:i/>
        </w:rPr>
        <w:t xml:space="preserve"> </w:t>
      </w:r>
      <w:r w:rsidR="009D5748" w:rsidRPr="004E31E3">
        <w:rPr>
          <w:b/>
          <w:i/>
        </w:rPr>
        <w:t>«Наглядная геометрия»</w:t>
      </w:r>
    </w:p>
    <w:p w:rsidR="009D5748" w:rsidRPr="006432B4" w:rsidRDefault="00F236F3" w:rsidP="006432B4">
      <w:pPr>
        <w:spacing w:line="360" w:lineRule="auto"/>
        <w:ind w:firstLine="360"/>
        <w:jc w:val="both"/>
      </w:pPr>
      <w:r w:rsidRPr="004E31E3">
        <w:t>научится:</w:t>
      </w:r>
    </w:p>
    <w:p w:rsidR="009D5748" w:rsidRPr="004E31E3" w:rsidRDefault="00F236F3" w:rsidP="004E31E3">
      <w:pPr>
        <w:numPr>
          <w:ilvl w:val="0"/>
          <w:numId w:val="13"/>
        </w:numPr>
        <w:spacing w:line="360" w:lineRule="auto"/>
        <w:jc w:val="both"/>
      </w:pPr>
      <w:proofErr w:type="gramStart"/>
      <w:r w:rsidRPr="004E31E3">
        <w:t xml:space="preserve"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</w:t>
      </w:r>
      <w:r w:rsidR="00E648D4" w:rsidRPr="004E31E3">
        <w:t>пирамида</w:t>
      </w:r>
      <w:r w:rsidRPr="004E31E3">
        <w:t xml:space="preserve"> и др.);</w:t>
      </w:r>
      <w:proofErr w:type="gramEnd"/>
    </w:p>
    <w:p w:rsidR="00F236F3" w:rsidRPr="004E31E3" w:rsidRDefault="00F236F3" w:rsidP="004E31E3">
      <w:pPr>
        <w:numPr>
          <w:ilvl w:val="0"/>
          <w:numId w:val="13"/>
        </w:numPr>
        <w:spacing w:line="360" w:lineRule="auto"/>
        <w:jc w:val="both"/>
      </w:pPr>
      <w:r w:rsidRPr="004E31E3">
        <w:t>распознавать виды углов, виды треугольников;</w:t>
      </w:r>
    </w:p>
    <w:p w:rsidR="00F236F3" w:rsidRPr="004E31E3" w:rsidRDefault="00F236F3" w:rsidP="004E31E3">
      <w:pPr>
        <w:numPr>
          <w:ilvl w:val="0"/>
          <w:numId w:val="13"/>
        </w:numPr>
        <w:spacing w:line="360" w:lineRule="auto"/>
        <w:jc w:val="both"/>
      </w:pPr>
      <w:r w:rsidRPr="004E31E3">
        <w:t>определять по чертежу фигуры её параметры (длина отрезка, градусная мера угла, элементы треугольника</w:t>
      </w:r>
      <w:r w:rsidR="00E648D4" w:rsidRPr="004E31E3">
        <w:t xml:space="preserve">, периметр треугольника </w:t>
      </w:r>
      <w:r w:rsidRPr="004E31E3">
        <w:t>и т.д.);</w:t>
      </w:r>
    </w:p>
    <w:p w:rsidR="00E648D4" w:rsidRPr="004E31E3" w:rsidRDefault="00E648D4" w:rsidP="00400895">
      <w:pPr>
        <w:numPr>
          <w:ilvl w:val="0"/>
          <w:numId w:val="13"/>
        </w:numPr>
        <w:spacing w:line="360" w:lineRule="auto"/>
        <w:jc w:val="both"/>
      </w:pPr>
      <w:r w:rsidRPr="004E31E3">
        <w:t>распознавать развертки куба, прямоугольного параллелепипеда, правильной пирамиды, цилиндра и конуса;</w:t>
      </w:r>
    </w:p>
    <w:p w:rsidR="009D5748" w:rsidRPr="004E31E3" w:rsidRDefault="00E648D4" w:rsidP="004E31E3">
      <w:pPr>
        <w:spacing w:line="360" w:lineRule="auto"/>
        <w:jc w:val="both"/>
        <w:rPr>
          <w:bCs/>
          <w:i/>
        </w:rPr>
      </w:pPr>
      <w:r w:rsidRPr="004E31E3">
        <w:t xml:space="preserve">получит возможность </w:t>
      </w:r>
      <w:r w:rsidR="009D5748" w:rsidRPr="004E31E3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9D5748" w:rsidRPr="004E31E3">
        <w:rPr>
          <w:bCs/>
          <w:i/>
        </w:rPr>
        <w:t>для</w:t>
      </w:r>
      <w:proofErr w:type="gramEnd"/>
      <w:r w:rsidR="009D5748" w:rsidRPr="004E31E3">
        <w:rPr>
          <w:bCs/>
          <w:i/>
        </w:rPr>
        <w:t>:</w:t>
      </w:r>
    </w:p>
    <w:p w:rsidR="00E648D4" w:rsidRPr="004E31E3" w:rsidRDefault="00E648D4" w:rsidP="004E31E3">
      <w:pPr>
        <w:numPr>
          <w:ilvl w:val="0"/>
          <w:numId w:val="13"/>
        </w:numPr>
        <w:spacing w:line="360" w:lineRule="auto"/>
        <w:jc w:val="both"/>
      </w:pPr>
      <w:proofErr w:type="gramStart"/>
      <w:r w:rsidRPr="004E31E3">
        <w:t>углубления и развития представлений о плоских и пространственных геометрических фигурах</w:t>
      </w:r>
      <w:r w:rsidR="00F236F3" w:rsidRPr="004E31E3">
        <w:t xml:space="preserve"> </w:t>
      </w:r>
      <w:r w:rsidRPr="004E31E3">
        <w:t>(точка, прямая, отрезок, луч, угол, треугольник, окружность, шар, сфера, параллелепипед, призма и др.);</w:t>
      </w:r>
      <w:proofErr w:type="gramEnd"/>
    </w:p>
    <w:p w:rsidR="00E648D4" w:rsidRPr="004E31E3" w:rsidRDefault="00E648D4" w:rsidP="004E31E3">
      <w:pPr>
        <w:numPr>
          <w:ilvl w:val="0"/>
          <w:numId w:val="14"/>
        </w:numPr>
        <w:spacing w:line="360" w:lineRule="auto"/>
        <w:jc w:val="both"/>
      </w:pPr>
      <w:r w:rsidRPr="004E31E3">
        <w:lastRenderedPageBreak/>
        <w:t>применения понятия развертки для выполнения практических расчетов.</w:t>
      </w:r>
    </w:p>
    <w:p w:rsidR="009D5748" w:rsidRPr="004E31E3" w:rsidRDefault="00E648D4" w:rsidP="004E31E3">
      <w:pPr>
        <w:spacing w:line="360" w:lineRule="auto"/>
        <w:jc w:val="center"/>
        <w:rPr>
          <w:b/>
          <w:i/>
        </w:rPr>
      </w:pPr>
      <w:r w:rsidRPr="004E31E3">
        <w:rPr>
          <w:b/>
          <w:i/>
        </w:rPr>
        <w:t>«Геометрические фигуры»</w:t>
      </w:r>
    </w:p>
    <w:p w:rsidR="00E648D4" w:rsidRPr="004E31E3" w:rsidRDefault="00E648D4" w:rsidP="004E31E3">
      <w:pPr>
        <w:spacing w:line="360" w:lineRule="auto"/>
        <w:ind w:firstLine="360"/>
        <w:jc w:val="both"/>
      </w:pPr>
      <w:r w:rsidRPr="004E31E3">
        <w:t>научится:</w:t>
      </w:r>
    </w:p>
    <w:p w:rsidR="00E648D4" w:rsidRPr="004E31E3" w:rsidRDefault="00E648D4" w:rsidP="004E31E3">
      <w:pPr>
        <w:numPr>
          <w:ilvl w:val="0"/>
          <w:numId w:val="14"/>
        </w:numPr>
        <w:spacing w:line="360" w:lineRule="auto"/>
        <w:jc w:val="both"/>
      </w:pPr>
      <w:r w:rsidRPr="004E31E3">
        <w:t>пользоваться языком геометрии для описания предметов окружающего мира и их взаимного расположения;</w:t>
      </w:r>
    </w:p>
    <w:p w:rsidR="00E648D4" w:rsidRPr="004E31E3" w:rsidRDefault="00E648D4" w:rsidP="004E31E3">
      <w:pPr>
        <w:numPr>
          <w:ilvl w:val="0"/>
          <w:numId w:val="14"/>
        </w:numPr>
        <w:spacing w:line="360" w:lineRule="auto"/>
        <w:jc w:val="both"/>
      </w:pPr>
      <w:r w:rsidRPr="004E31E3">
        <w:t>распознавать и изображать на чертежах и рисунках геометрические фигуры и их конфигурации;</w:t>
      </w:r>
    </w:p>
    <w:p w:rsidR="00E648D4" w:rsidRPr="004E31E3" w:rsidRDefault="00E648D4" w:rsidP="004E31E3">
      <w:pPr>
        <w:numPr>
          <w:ilvl w:val="0"/>
          <w:numId w:val="14"/>
        </w:numPr>
        <w:spacing w:line="360" w:lineRule="auto"/>
        <w:jc w:val="both"/>
      </w:pPr>
      <w:r w:rsidRPr="004E31E3">
        <w:t xml:space="preserve">находить значения длин линейных элементов фигур и их отношения, градусную меру углов от </w:t>
      </w:r>
      <w:r w:rsidRPr="004E31E3">
        <w:rPr>
          <w:b/>
        </w:rPr>
        <w:t>0</w:t>
      </w:r>
      <w:r w:rsidRPr="004E31E3">
        <w:t xml:space="preserve"> до</w:t>
      </w:r>
      <w:r w:rsidR="00F059F4">
        <w:t xml:space="preserve"> 180</w:t>
      </w:r>
      <w:r w:rsidR="00F059F4">
        <w:rPr>
          <w:vertAlign w:val="superscript"/>
        </w:rPr>
        <w:t>0</w:t>
      </w:r>
      <w:r w:rsidR="0094512E" w:rsidRPr="004E31E3">
        <w:t>, применяя определения, свойства и признаки фигур и их элементов, отношения фигур (равенство, сравнение);</w:t>
      </w:r>
    </w:p>
    <w:p w:rsidR="0094512E" w:rsidRPr="004E31E3" w:rsidRDefault="0094512E" w:rsidP="004E31E3">
      <w:pPr>
        <w:numPr>
          <w:ilvl w:val="0"/>
          <w:numId w:val="14"/>
        </w:numPr>
        <w:spacing w:line="360" w:lineRule="auto"/>
        <w:jc w:val="both"/>
      </w:pPr>
      <w:r w:rsidRPr="004E31E3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94512E" w:rsidRPr="004E31E3" w:rsidRDefault="0094512E" w:rsidP="004E31E3">
      <w:pPr>
        <w:numPr>
          <w:ilvl w:val="0"/>
          <w:numId w:val="14"/>
        </w:numPr>
        <w:spacing w:line="360" w:lineRule="auto"/>
        <w:jc w:val="both"/>
      </w:pPr>
      <w:r w:rsidRPr="004E31E3">
        <w:t>решать простейшие задачи на построение, применяя основные алгоритмы построения с помощью циркуля и линейки;</w:t>
      </w:r>
    </w:p>
    <w:p w:rsidR="0094512E" w:rsidRPr="004E31E3" w:rsidRDefault="0094512E" w:rsidP="004E31E3">
      <w:pPr>
        <w:numPr>
          <w:ilvl w:val="0"/>
          <w:numId w:val="14"/>
        </w:numPr>
        <w:spacing w:line="360" w:lineRule="auto"/>
        <w:jc w:val="both"/>
      </w:pPr>
      <w:r w:rsidRPr="004E31E3">
        <w:t>решать простейшие планиметрические задачи в пространстве;</w:t>
      </w:r>
    </w:p>
    <w:p w:rsidR="0094512E" w:rsidRPr="004E31E3" w:rsidRDefault="0094512E" w:rsidP="004E31E3">
      <w:pPr>
        <w:spacing w:line="360" w:lineRule="auto"/>
        <w:jc w:val="both"/>
        <w:rPr>
          <w:bCs/>
          <w:i/>
        </w:rPr>
      </w:pPr>
      <w:r w:rsidRPr="004E31E3">
        <w:t xml:space="preserve">получит возможность </w:t>
      </w:r>
      <w:r w:rsidRPr="004E31E3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31E3">
        <w:rPr>
          <w:bCs/>
          <w:i/>
        </w:rPr>
        <w:t>для</w:t>
      </w:r>
      <w:proofErr w:type="gramEnd"/>
      <w:r w:rsidRPr="004E31E3">
        <w:rPr>
          <w:bCs/>
          <w:i/>
        </w:rPr>
        <w:t>:</w:t>
      </w:r>
    </w:p>
    <w:p w:rsidR="00180848" w:rsidRPr="004E31E3" w:rsidRDefault="0094512E" w:rsidP="004E31E3">
      <w:pPr>
        <w:widowControl w:val="0"/>
        <w:numPr>
          <w:ilvl w:val="0"/>
          <w:numId w:val="15"/>
        </w:numPr>
        <w:spacing w:line="360" w:lineRule="auto"/>
        <w:ind w:left="709" w:hanging="283"/>
        <w:jc w:val="both"/>
      </w:pPr>
      <w:r w:rsidRPr="004E31E3">
        <w:t>овладения методами решения задач на вычисления и доказательства: методом от противного, методом перебора вариантов;</w:t>
      </w:r>
    </w:p>
    <w:p w:rsidR="0094512E" w:rsidRPr="004E31E3" w:rsidRDefault="0094512E" w:rsidP="004E31E3">
      <w:pPr>
        <w:widowControl w:val="0"/>
        <w:numPr>
          <w:ilvl w:val="0"/>
          <w:numId w:val="15"/>
        </w:numPr>
        <w:spacing w:line="360" w:lineRule="auto"/>
        <w:ind w:left="709" w:hanging="283"/>
        <w:jc w:val="both"/>
      </w:pPr>
      <w:r w:rsidRPr="004E31E3">
        <w:t>приобретения опыта применения алгебраического аппарата при решении геометрических задач;</w:t>
      </w:r>
    </w:p>
    <w:p w:rsidR="0094512E" w:rsidRPr="004E31E3" w:rsidRDefault="0094512E" w:rsidP="004E31E3">
      <w:pPr>
        <w:widowControl w:val="0"/>
        <w:numPr>
          <w:ilvl w:val="0"/>
          <w:numId w:val="15"/>
        </w:numPr>
        <w:spacing w:line="360" w:lineRule="auto"/>
        <w:ind w:left="709" w:hanging="283"/>
        <w:jc w:val="both"/>
      </w:pPr>
      <w:r w:rsidRPr="004E31E3">
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B7122" w:rsidRPr="004E31E3" w:rsidRDefault="0094512E" w:rsidP="006432B4">
      <w:pPr>
        <w:widowControl w:val="0"/>
        <w:numPr>
          <w:ilvl w:val="0"/>
          <w:numId w:val="15"/>
        </w:numPr>
        <w:spacing w:line="360" w:lineRule="auto"/>
        <w:ind w:left="709" w:hanging="283"/>
        <w:jc w:val="both"/>
      </w:pPr>
      <w:r w:rsidRPr="004E31E3">
        <w:t>приобретения опыта исследования свой</w:t>
      </w:r>
      <w:proofErr w:type="gramStart"/>
      <w:r w:rsidRPr="004E31E3">
        <w:t>ств пл</w:t>
      </w:r>
      <w:proofErr w:type="gramEnd"/>
      <w:r w:rsidRPr="004E31E3">
        <w:t>аниметрических фигур с помощью компьютерных программ</w:t>
      </w:r>
      <w:r w:rsidR="001F2EE9" w:rsidRPr="004E31E3">
        <w:t>.</w:t>
      </w:r>
    </w:p>
    <w:p w:rsidR="001F2EE9" w:rsidRPr="004E31E3" w:rsidRDefault="001F2EE9" w:rsidP="004E31E3">
      <w:pPr>
        <w:widowControl w:val="0"/>
        <w:spacing w:line="360" w:lineRule="auto"/>
        <w:jc w:val="center"/>
        <w:rPr>
          <w:b/>
          <w:i/>
        </w:rPr>
      </w:pPr>
      <w:r w:rsidRPr="004E31E3">
        <w:rPr>
          <w:b/>
          <w:i/>
        </w:rPr>
        <w:t>«Измерение геометрических величин»</w:t>
      </w:r>
    </w:p>
    <w:p w:rsidR="001F2EE9" w:rsidRPr="004E31E3" w:rsidRDefault="001F2EE9" w:rsidP="004E31E3">
      <w:pPr>
        <w:spacing w:line="360" w:lineRule="auto"/>
        <w:ind w:firstLine="360"/>
        <w:jc w:val="both"/>
      </w:pPr>
      <w:r w:rsidRPr="004E31E3">
        <w:t>научится:</w:t>
      </w:r>
    </w:p>
    <w:p w:rsidR="007465D5" w:rsidRPr="004E31E3" w:rsidRDefault="001F2EE9" w:rsidP="004E31E3">
      <w:pPr>
        <w:widowControl w:val="0"/>
        <w:numPr>
          <w:ilvl w:val="0"/>
          <w:numId w:val="16"/>
        </w:numPr>
        <w:spacing w:line="360" w:lineRule="auto"/>
        <w:ind w:left="709"/>
        <w:jc w:val="both"/>
      </w:pPr>
      <w:r w:rsidRPr="004E31E3">
        <w:t>использовать свойства измерения длин и углов при решении задач на нахождение длины отрезка и градусной меры угла;</w:t>
      </w:r>
    </w:p>
    <w:p w:rsidR="001F2EE9" w:rsidRPr="004E31E3" w:rsidRDefault="001F2EE9" w:rsidP="004E31E3">
      <w:pPr>
        <w:widowControl w:val="0"/>
        <w:numPr>
          <w:ilvl w:val="0"/>
          <w:numId w:val="16"/>
        </w:numPr>
        <w:spacing w:line="360" w:lineRule="auto"/>
        <w:ind w:left="709"/>
        <w:jc w:val="both"/>
      </w:pPr>
      <w:r w:rsidRPr="004E31E3">
        <w:t>вычислять длины линейных элементов треугольника и их углы;</w:t>
      </w:r>
    </w:p>
    <w:p w:rsidR="001F2EE9" w:rsidRPr="004E31E3" w:rsidRDefault="001F2EE9" w:rsidP="004E31E3">
      <w:pPr>
        <w:widowControl w:val="0"/>
        <w:numPr>
          <w:ilvl w:val="0"/>
          <w:numId w:val="16"/>
        </w:numPr>
        <w:spacing w:line="360" w:lineRule="auto"/>
        <w:ind w:left="709"/>
        <w:jc w:val="both"/>
      </w:pPr>
      <w:r w:rsidRPr="004E31E3">
        <w:t>вычислять периметры треугольников;</w:t>
      </w:r>
    </w:p>
    <w:p w:rsidR="001F2EE9" w:rsidRPr="004E31E3" w:rsidRDefault="001F2EE9" w:rsidP="004E31E3">
      <w:pPr>
        <w:widowControl w:val="0"/>
        <w:numPr>
          <w:ilvl w:val="0"/>
          <w:numId w:val="16"/>
        </w:numPr>
        <w:spacing w:line="360" w:lineRule="auto"/>
        <w:ind w:left="709"/>
        <w:jc w:val="both"/>
      </w:pPr>
      <w:r w:rsidRPr="004E31E3">
        <w:t>решать задачи на доказательство с использованием признаков равенства треугольников и признаков параллельности прямых;</w:t>
      </w:r>
    </w:p>
    <w:p w:rsidR="001F2EE9" w:rsidRPr="004E31E3" w:rsidRDefault="001F2EE9" w:rsidP="006432B4">
      <w:pPr>
        <w:widowControl w:val="0"/>
        <w:numPr>
          <w:ilvl w:val="0"/>
          <w:numId w:val="16"/>
        </w:numPr>
        <w:spacing w:line="360" w:lineRule="auto"/>
        <w:ind w:left="709"/>
        <w:jc w:val="both"/>
      </w:pPr>
      <w:r w:rsidRPr="004E31E3">
        <w:t xml:space="preserve">решать практические задачи, связанные с нахождением геометрических величин </w:t>
      </w:r>
      <w:r w:rsidRPr="004E31E3">
        <w:lastRenderedPageBreak/>
        <w:t>(используя при необходимости справочники и технические средства);</w:t>
      </w:r>
    </w:p>
    <w:p w:rsidR="001F2EE9" w:rsidRPr="004E31E3" w:rsidRDefault="001F2EE9" w:rsidP="004E31E3">
      <w:pPr>
        <w:spacing w:line="360" w:lineRule="auto"/>
        <w:ind w:left="426"/>
        <w:jc w:val="both"/>
        <w:rPr>
          <w:bCs/>
          <w:i/>
        </w:rPr>
      </w:pPr>
      <w:r w:rsidRPr="004E31E3">
        <w:t xml:space="preserve">получит возможность </w:t>
      </w:r>
      <w:r w:rsidRPr="004E31E3">
        <w:rPr>
          <w:b/>
          <w:bCs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31E3">
        <w:rPr>
          <w:bCs/>
          <w:i/>
        </w:rPr>
        <w:t>для</w:t>
      </w:r>
      <w:proofErr w:type="gramEnd"/>
      <w:r w:rsidRPr="004E31E3">
        <w:rPr>
          <w:bCs/>
          <w:i/>
        </w:rPr>
        <w:t>:</w:t>
      </w:r>
    </w:p>
    <w:p w:rsidR="001F2EE9" w:rsidRPr="004E31E3" w:rsidRDefault="001F2EE9" w:rsidP="004E31E3">
      <w:pPr>
        <w:widowControl w:val="0"/>
        <w:numPr>
          <w:ilvl w:val="0"/>
          <w:numId w:val="17"/>
        </w:numPr>
        <w:spacing w:line="360" w:lineRule="auto"/>
        <w:jc w:val="both"/>
      </w:pPr>
      <w:r w:rsidRPr="004E31E3">
        <w:t xml:space="preserve">вычисления </w:t>
      </w:r>
      <w:r w:rsidR="002B2460" w:rsidRPr="004E31E3">
        <w:t xml:space="preserve">градусных мер углов треугольника и </w:t>
      </w:r>
      <w:r w:rsidRPr="004E31E3">
        <w:t>периметров треугольников</w:t>
      </w:r>
      <w:r w:rsidR="002B2460" w:rsidRPr="004E31E3">
        <w:t>;</w:t>
      </w:r>
    </w:p>
    <w:p w:rsidR="002B2460" w:rsidRPr="004E31E3" w:rsidRDefault="002B2460" w:rsidP="004E31E3">
      <w:pPr>
        <w:widowControl w:val="0"/>
        <w:numPr>
          <w:ilvl w:val="0"/>
          <w:numId w:val="17"/>
        </w:numPr>
        <w:spacing w:line="360" w:lineRule="auto"/>
        <w:jc w:val="both"/>
      </w:pPr>
      <w:r w:rsidRPr="004E31E3">
        <w:t>приобретения опыта применения алгебраического аппарата при решении задач на вычисление.</w:t>
      </w:r>
    </w:p>
    <w:p w:rsidR="00CB7122" w:rsidRPr="004E31E3" w:rsidRDefault="00CB7122" w:rsidP="004E31E3">
      <w:pPr>
        <w:spacing w:line="360" w:lineRule="auto"/>
        <w:jc w:val="center"/>
        <w:rPr>
          <w:b/>
        </w:rPr>
      </w:pPr>
    </w:p>
    <w:p w:rsidR="006432B4" w:rsidRPr="006432B4" w:rsidRDefault="006432B4" w:rsidP="006432B4">
      <w:pPr>
        <w:pStyle w:val="a5"/>
        <w:spacing w:line="360" w:lineRule="auto"/>
        <w:jc w:val="center"/>
        <w:rPr>
          <w:b/>
        </w:rPr>
      </w:pPr>
      <w:r w:rsidRPr="006432B4">
        <w:rPr>
          <w:b/>
        </w:rPr>
        <w:t xml:space="preserve">Описание  </w:t>
      </w:r>
      <w:proofErr w:type="spellStart"/>
      <w:r w:rsidRPr="006432B4">
        <w:rPr>
          <w:b/>
        </w:rPr>
        <w:t>учебн</w:t>
      </w:r>
      <w:proofErr w:type="gramStart"/>
      <w:r w:rsidRPr="006432B4">
        <w:rPr>
          <w:b/>
        </w:rPr>
        <w:t>о</w:t>
      </w:r>
      <w:proofErr w:type="spellEnd"/>
      <w:r w:rsidRPr="006432B4">
        <w:rPr>
          <w:b/>
        </w:rPr>
        <w:t>-</w:t>
      </w:r>
      <w:proofErr w:type="gramEnd"/>
      <w:r w:rsidRPr="006432B4">
        <w:rPr>
          <w:b/>
        </w:rPr>
        <w:t xml:space="preserve"> методического и материально-технического</w:t>
      </w:r>
    </w:p>
    <w:p w:rsidR="00400895" w:rsidRPr="006432B4" w:rsidRDefault="006432B4" w:rsidP="006432B4">
      <w:pPr>
        <w:spacing w:line="360" w:lineRule="auto"/>
        <w:jc w:val="center"/>
        <w:rPr>
          <w:b/>
        </w:rPr>
      </w:pPr>
      <w:r w:rsidRPr="006432B4">
        <w:rPr>
          <w:b/>
        </w:rPr>
        <w:t>обеспечения образовательного процесса</w:t>
      </w:r>
    </w:p>
    <w:p w:rsidR="00400895" w:rsidRPr="006432B4" w:rsidRDefault="00400895" w:rsidP="00400895">
      <w:pPr>
        <w:pStyle w:val="a5"/>
        <w:numPr>
          <w:ilvl w:val="0"/>
          <w:numId w:val="18"/>
        </w:numPr>
        <w:spacing w:line="360" w:lineRule="auto"/>
        <w:rPr>
          <w:b/>
        </w:rPr>
      </w:pPr>
      <w:r w:rsidRPr="006432B4">
        <w:rPr>
          <w:b/>
        </w:rPr>
        <w:t xml:space="preserve">Нормативные документы: </w:t>
      </w:r>
    </w:p>
    <w:p w:rsidR="00400895" w:rsidRPr="004E31E3" w:rsidRDefault="00400895" w:rsidP="00400895">
      <w:pPr>
        <w:spacing w:line="360" w:lineRule="auto"/>
        <w:jc w:val="both"/>
      </w:pPr>
      <w:r w:rsidRPr="004E31E3">
        <w:t>1.1. Федеральный государственный стандарт общего среднего образования.</w:t>
      </w:r>
    </w:p>
    <w:p w:rsidR="00400895" w:rsidRPr="004E31E3" w:rsidRDefault="00400895" w:rsidP="00400895">
      <w:pPr>
        <w:spacing w:line="360" w:lineRule="auto"/>
        <w:jc w:val="both"/>
      </w:pPr>
      <w:r w:rsidRPr="004E31E3">
        <w:t>1.2. Примерные программы по учебным предметам. Математика. 5-9 классы.</w:t>
      </w:r>
    </w:p>
    <w:p w:rsidR="00400895" w:rsidRPr="004E31E3" w:rsidRDefault="00400895" w:rsidP="00400895">
      <w:pPr>
        <w:spacing w:line="360" w:lineRule="auto"/>
        <w:jc w:val="both"/>
      </w:pPr>
      <w:r w:rsidRPr="004E31E3">
        <w:t>1.</w:t>
      </w:r>
      <w:r>
        <w:t>3</w:t>
      </w:r>
      <w:r w:rsidRPr="004E31E3">
        <w:t xml:space="preserve">. Программы  для общеобразовательных учреждений: Геометрия 7 - 9 </w:t>
      </w:r>
      <w:proofErr w:type="spellStart"/>
      <w:r w:rsidRPr="004E31E3">
        <w:t>кл</w:t>
      </w:r>
      <w:proofErr w:type="spellEnd"/>
      <w:r w:rsidRPr="004E31E3">
        <w:t xml:space="preserve">./ сост.      </w:t>
      </w:r>
      <w:proofErr w:type="spellStart"/>
      <w:r w:rsidRPr="004E31E3">
        <w:t>Бурмистрова</w:t>
      </w:r>
      <w:proofErr w:type="spellEnd"/>
      <w:r w:rsidRPr="004E31E3">
        <w:t xml:space="preserve"> Т.А. - М.: Просвещение, 2009. </w:t>
      </w:r>
    </w:p>
    <w:p w:rsidR="00400895" w:rsidRPr="006432B4" w:rsidRDefault="00400895" w:rsidP="00400895">
      <w:pPr>
        <w:spacing w:line="360" w:lineRule="auto"/>
        <w:jc w:val="both"/>
      </w:pPr>
      <w:r w:rsidRPr="004E31E3">
        <w:t xml:space="preserve">1.5. Бутузов В.Ф. Геометрия. Рабочая программа к учебнику </w:t>
      </w:r>
      <w:proofErr w:type="spellStart"/>
      <w:r w:rsidRPr="004E31E3">
        <w:t>Л.С.Атанасяна</w:t>
      </w:r>
      <w:proofErr w:type="spellEnd"/>
      <w:r w:rsidRPr="004E31E3">
        <w:t xml:space="preserve"> и других. 7-9 классы: пособие для учителей </w:t>
      </w:r>
      <w:proofErr w:type="spellStart"/>
      <w:r w:rsidRPr="004E31E3">
        <w:t>общеобразов</w:t>
      </w:r>
      <w:proofErr w:type="spellEnd"/>
      <w:r w:rsidRPr="004E31E3">
        <w:t xml:space="preserve">. учреждений / В.Ф.Бутузов. – М.: Просвещение, 2011. – 31 </w:t>
      </w:r>
      <w:proofErr w:type="gramStart"/>
      <w:r w:rsidRPr="004E31E3">
        <w:t>с</w:t>
      </w:r>
      <w:proofErr w:type="gramEnd"/>
      <w:r w:rsidRPr="004E31E3">
        <w:t>.</w:t>
      </w:r>
    </w:p>
    <w:p w:rsidR="00400895" w:rsidRPr="006432B4" w:rsidRDefault="00400895" w:rsidP="006432B4">
      <w:pPr>
        <w:spacing w:line="360" w:lineRule="auto"/>
        <w:rPr>
          <w:b/>
        </w:rPr>
      </w:pPr>
      <w:r w:rsidRPr="006432B4">
        <w:rPr>
          <w:b/>
        </w:rPr>
        <w:t xml:space="preserve">2. Учебная литература основная: </w:t>
      </w:r>
    </w:p>
    <w:p w:rsidR="00400895" w:rsidRPr="006432B4" w:rsidRDefault="00400895" w:rsidP="006432B4">
      <w:pPr>
        <w:spacing w:line="360" w:lineRule="auto"/>
        <w:jc w:val="both"/>
      </w:pPr>
      <w:r w:rsidRPr="004E31E3">
        <w:t xml:space="preserve">2.1. Геометрия: 7 – 9. Учебник для общеобразовательных учреждений. / Л.С. </w:t>
      </w:r>
      <w:proofErr w:type="spellStart"/>
      <w:r w:rsidRPr="004E31E3">
        <w:t>Атанасян</w:t>
      </w:r>
      <w:proofErr w:type="spellEnd"/>
      <w:r w:rsidRPr="004E31E3">
        <w:t xml:space="preserve">, В.Ф. Бутузов, С.Б. Кадомцев,     Э.Г.Позняк, И.И. Юдина. / М.: Просвещение, 2009 – 384 с.: ил.  </w:t>
      </w:r>
    </w:p>
    <w:p w:rsidR="00400895" w:rsidRPr="004E31E3" w:rsidRDefault="00400895" w:rsidP="00400895">
      <w:pPr>
        <w:spacing w:line="360" w:lineRule="auto"/>
        <w:rPr>
          <w:b/>
        </w:rPr>
      </w:pPr>
      <w:r w:rsidRPr="006432B4">
        <w:rPr>
          <w:b/>
        </w:rPr>
        <w:t>3. Дополнительная литература для учителя:</w:t>
      </w:r>
    </w:p>
    <w:p w:rsidR="00400895" w:rsidRPr="004E31E3" w:rsidRDefault="00400895" w:rsidP="00400895">
      <w:pPr>
        <w:spacing w:line="360" w:lineRule="auto"/>
        <w:ind w:left="360" w:hanging="360"/>
        <w:jc w:val="both"/>
      </w:pPr>
      <w:r w:rsidRPr="004E31E3">
        <w:t xml:space="preserve">3.1. Зив Б.Г. Геометрия. Дидактические материалы. 7 </w:t>
      </w:r>
      <w:proofErr w:type="spellStart"/>
      <w:r w:rsidRPr="004E31E3">
        <w:t>кл</w:t>
      </w:r>
      <w:proofErr w:type="spellEnd"/>
      <w:r w:rsidRPr="004E31E3">
        <w:t xml:space="preserve">. / Б.Г.Зив, </w:t>
      </w:r>
      <w:proofErr w:type="spellStart"/>
      <w:r w:rsidRPr="004E31E3">
        <w:t>В.М.Мейлер</w:t>
      </w:r>
      <w:proofErr w:type="spellEnd"/>
      <w:r w:rsidRPr="004E31E3">
        <w:t>. – 16-е изд. - М.: Просвещение, 2010. -127 с.: ил.</w:t>
      </w:r>
    </w:p>
    <w:p w:rsidR="00400895" w:rsidRPr="004E31E3" w:rsidRDefault="00400895" w:rsidP="00400895">
      <w:pPr>
        <w:spacing w:line="360" w:lineRule="auto"/>
        <w:ind w:left="360" w:hanging="360"/>
        <w:jc w:val="both"/>
      </w:pPr>
      <w:r w:rsidRPr="004E31E3">
        <w:t>3.2. Изучение геометрии в 7, 8, 9 классах: метод</w:t>
      </w:r>
      <w:proofErr w:type="gramStart"/>
      <w:r w:rsidRPr="004E31E3">
        <w:t>.</w:t>
      </w:r>
      <w:proofErr w:type="gramEnd"/>
      <w:r w:rsidRPr="004E31E3">
        <w:t xml:space="preserve"> </w:t>
      </w:r>
      <w:proofErr w:type="gramStart"/>
      <w:r w:rsidRPr="004E31E3">
        <w:t>р</w:t>
      </w:r>
      <w:proofErr w:type="gramEnd"/>
      <w:r w:rsidRPr="004E31E3">
        <w:t xml:space="preserve">екомендации: кн. для учителя / </w:t>
      </w:r>
      <w:proofErr w:type="spellStart"/>
      <w:r w:rsidRPr="004E31E3">
        <w:t>Л.С.Атанасян</w:t>
      </w:r>
      <w:proofErr w:type="spellEnd"/>
      <w:r w:rsidRPr="004E31E3">
        <w:t>, В.Ф.Бутузов, Ю.А.Глазков и др. - М.: Просвещение, 2011.</w:t>
      </w:r>
    </w:p>
    <w:p w:rsidR="00400895" w:rsidRPr="004E31E3" w:rsidRDefault="00400895" w:rsidP="00400895">
      <w:pPr>
        <w:spacing w:line="360" w:lineRule="auto"/>
        <w:ind w:left="360" w:hanging="360"/>
        <w:jc w:val="both"/>
      </w:pPr>
      <w:r w:rsidRPr="004E31E3">
        <w:t xml:space="preserve">3.3. Мищенко Т.М. Геометрия. Тематические тесты. 7 класс / Т.М.Мищенко, А.Д.Блинков. – 3-е изд., </w:t>
      </w:r>
      <w:proofErr w:type="spellStart"/>
      <w:r w:rsidRPr="004E31E3">
        <w:t>дораб</w:t>
      </w:r>
      <w:proofErr w:type="spellEnd"/>
      <w:r w:rsidRPr="004E31E3">
        <w:t xml:space="preserve">. – М.: Просвещение, 2011. – 80 </w:t>
      </w:r>
      <w:proofErr w:type="gramStart"/>
      <w:r w:rsidRPr="004E31E3">
        <w:t>с</w:t>
      </w:r>
      <w:proofErr w:type="gramEnd"/>
      <w:r w:rsidRPr="004E31E3">
        <w:t>.</w:t>
      </w:r>
    </w:p>
    <w:p w:rsidR="00400895" w:rsidRPr="006432B4" w:rsidRDefault="00400895" w:rsidP="00400895">
      <w:pPr>
        <w:pStyle w:val="a5"/>
        <w:spacing w:line="360" w:lineRule="auto"/>
        <w:ind w:left="0"/>
        <w:jc w:val="both"/>
      </w:pPr>
      <w:r w:rsidRPr="006432B4">
        <w:t>4. Дидактические материалы, рабочие тетради:</w:t>
      </w:r>
    </w:p>
    <w:p w:rsidR="00400895" w:rsidRPr="004E31E3" w:rsidRDefault="00400895" w:rsidP="00400895">
      <w:pPr>
        <w:pStyle w:val="a5"/>
        <w:spacing w:line="360" w:lineRule="auto"/>
        <w:ind w:left="426" w:hanging="426"/>
        <w:jc w:val="both"/>
      </w:pPr>
      <w:r w:rsidRPr="004E31E3">
        <w:t xml:space="preserve">5.1. Геометрия: рабочая тетрадь: 7 </w:t>
      </w:r>
      <w:proofErr w:type="spellStart"/>
      <w:r w:rsidRPr="004E31E3">
        <w:t>кл</w:t>
      </w:r>
      <w:proofErr w:type="spellEnd"/>
      <w:r w:rsidRPr="004E31E3">
        <w:t>. /</w:t>
      </w:r>
      <w:proofErr w:type="spellStart"/>
      <w:r w:rsidRPr="004E31E3">
        <w:t>Л.С.Атанасян</w:t>
      </w:r>
      <w:proofErr w:type="spellEnd"/>
      <w:r w:rsidRPr="004E31E3">
        <w:t>, В.Ф.Бутузов, Ю.А.Глазков, И.И.Юдина. – М.: Просвещение, 2011.</w:t>
      </w:r>
    </w:p>
    <w:p w:rsidR="00400895" w:rsidRPr="004E31E3" w:rsidRDefault="00400895" w:rsidP="00400895">
      <w:pPr>
        <w:pStyle w:val="a5"/>
        <w:spacing w:line="360" w:lineRule="auto"/>
        <w:ind w:left="0"/>
        <w:jc w:val="both"/>
        <w:rPr>
          <w:b/>
        </w:rPr>
      </w:pPr>
      <w:r>
        <w:rPr>
          <w:b/>
        </w:rPr>
        <w:t>5</w:t>
      </w:r>
      <w:r w:rsidRPr="004E31E3">
        <w:rPr>
          <w:b/>
        </w:rPr>
        <w:t>. Пособия и оборудование:</w:t>
      </w:r>
    </w:p>
    <w:p w:rsidR="00400895" w:rsidRPr="004E31E3" w:rsidRDefault="00400895" w:rsidP="00400895">
      <w:pPr>
        <w:pStyle w:val="a5"/>
        <w:spacing w:line="360" w:lineRule="auto"/>
        <w:ind w:left="0"/>
        <w:jc w:val="both"/>
      </w:pPr>
      <w:r w:rsidRPr="004E31E3">
        <w:t>6.1. Справочники.</w:t>
      </w:r>
    </w:p>
    <w:p w:rsidR="00400895" w:rsidRPr="004E31E3" w:rsidRDefault="00400895" w:rsidP="00400895">
      <w:pPr>
        <w:spacing w:line="360" w:lineRule="auto"/>
      </w:pPr>
      <w:r w:rsidRPr="004E31E3">
        <w:t>6.</w:t>
      </w:r>
      <w:r>
        <w:t>2</w:t>
      </w:r>
      <w:r w:rsidRPr="004E31E3">
        <w:t>. Печатные пособия (наглядные средства – таблицы).</w:t>
      </w:r>
    </w:p>
    <w:p w:rsidR="00400895" w:rsidRPr="004E31E3" w:rsidRDefault="00400895" w:rsidP="00400895">
      <w:pPr>
        <w:pStyle w:val="a5"/>
        <w:spacing w:line="360" w:lineRule="auto"/>
        <w:ind w:left="0"/>
        <w:jc w:val="both"/>
      </w:pPr>
      <w:r w:rsidRPr="004E31E3">
        <w:t>6</w:t>
      </w:r>
      <w:r>
        <w:t>.3</w:t>
      </w:r>
      <w:r w:rsidRPr="004E31E3">
        <w:t>. Учебно-практическое и учебно-лабораторное оборудование:</w:t>
      </w:r>
    </w:p>
    <w:p w:rsidR="00400895" w:rsidRPr="004E31E3" w:rsidRDefault="00400895" w:rsidP="00400895">
      <w:pPr>
        <w:pStyle w:val="a5"/>
        <w:spacing w:line="360" w:lineRule="auto"/>
        <w:ind w:left="0"/>
        <w:jc w:val="both"/>
      </w:pPr>
      <w:r w:rsidRPr="004E31E3">
        <w:lastRenderedPageBreak/>
        <w:tab/>
        <w:t>а) раздаточный материал для практических и лабораторных работ,</w:t>
      </w:r>
    </w:p>
    <w:p w:rsidR="00400895" w:rsidRPr="004E31E3" w:rsidRDefault="00400895" w:rsidP="00400895">
      <w:pPr>
        <w:pStyle w:val="a5"/>
        <w:spacing w:line="360" w:lineRule="auto"/>
        <w:ind w:left="0"/>
        <w:jc w:val="both"/>
      </w:pPr>
      <w:r w:rsidRPr="004E31E3">
        <w:tab/>
        <w:t>б) модели геометрических плоских и пространственных фигур.</w:t>
      </w:r>
    </w:p>
    <w:p w:rsidR="00400895" w:rsidRPr="004E31E3" w:rsidRDefault="00400895" w:rsidP="00400895">
      <w:pPr>
        <w:pStyle w:val="a5"/>
        <w:spacing w:line="360" w:lineRule="auto"/>
        <w:ind w:left="0"/>
        <w:jc w:val="both"/>
      </w:pPr>
      <w:r w:rsidRPr="004E31E3">
        <w:t>6.</w:t>
      </w:r>
      <w:r>
        <w:t>4</w:t>
      </w:r>
      <w:r w:rsidRPr="004E31E3">
        <w:t xml:space="preserve">. </w:t>
      </w:r>
      <w:proofErr w:type="spellStart"/>
      <w:r w:rsidRPr="004E31E3">
        <w:t>Медиаресурсы</w:t>
      </w:r>
      <w:proofErr w:type="spellEnd"/>
      <w:r w:rsidRPr="004E31E3">
        <w:t>.</w:t>
      </w:r>
    </w:p>
    <w:p w:rsidR="00400895" w:rsidRPr="004E31E3" w:rsidRDefault="00400895" w:rsidP="00400895">
      <w:pPr>
        <w:pStyle w:val="a5"/>
        <w:spacing w:line="360" w:lineRule="auto"/>
        <w:ind w:left="0"/>
        <w:jc w:val="both"/>
      </w:pPr>
      <w:r w:rsidRPr="004E31E3">
        <w:t>6.</w:t>
      </w:r>
      <w:r>
        <w:t>5</w:t>
      </w:r>
      <w:r w:rsidRPr="004E31E3">
        <w:t>. Технические средства обучения:</w:t>
      </w:r>
    </w:p>
    <w:p w:rsidR="00400895" w:rsidRPr="004E31E3" w:rsidRDefault="00400895" w:rsidP="00400895">
      <w:pPr>
        <w:pStyle w:val="a5"/>
        <w:spacing w:line="360" w:lineRule="auto"/>
        <w:ind w:left="0"/>
        <w:jc w:val="both"/>
      </w:pPr>
      <w:r w:rsidRPr="004E31E3">
        <w:tab/>
        <w:t>а) компьютер;</w:t>
      </w:r>
    </w:p>
    <w:p w:rsidR="00400895" w:rsidRPr="004E31E3" w:rsidRDefault="00400895" w:rsidP="00400895">
      <w:pPr>
        <w:pStyle w:val="a5"/>
        <w:spacing w:line="360" w:lineRule="auto"/>
        <w:ind w:left="0"/>
        <w:jc w:val="both"/>
      </w:pPr>
      <w:r w:rsidRPr="004E31E3">
        <w:tab/>
        <w:t xml:space="preserve">б) </w:t>
      </w:r>
      <w:proofErr w:type="spellStart"/>
      <w:r w:rsidRPr="004E31E3">
        <w:t>медиапроектор</w:t>
      </w:r>
      <w:proofErr w:type="spellEnd"/>
      <w:r w:rsidRPr="004E31E3">
        <w:t>;</w:t>
      </w:r>
    </w:p>
    <w:p w:rsidR="00400895" w:rsidRPr="004E31E3" w:rsidRDefault="00400895" w:rsidP="00400895">
      <w:pPr>
        <w:pStyle w:val="a5"/>
        <w:spacing w:line="360" w:lineRule="auto"/>
        <w:ind w:left="0"/>
        <w:jc w:val="both"/>
      </w:pPr>
      <w:r w:rsidRPr="004E31E3">
        <w:tab/>
        <w:t>в) интерактивная доска;</w:t>
      </w:r>
    </w:p>
    <w:p w:rsidR="00400895" w:rsidRPr="004E31E3" w:rsidRDefault="00400895" w:rsidP="00400895">
      <w:pPr>
        <w:pStyle w:val="a5"/>
        <w:spacing w:line="360" w:lineRule="auto"/>
        <w:ind w:left="0"/>
        <w:jc w:val="both"/>
      </w:pPr>
      <w:r w:rsidRPr="004E31E3">
        <w:tab/>
        <w:t>г) магнитная доска;</w:t>
      </w:r>
    </w:p>
    <w:p w:rsidR="00400895" w:rsidRPr="004E31E3" w:rsidRDefault="00400895" w:rsidP="00400895">
      <w:pPr>
        <w:spacing w:line="360" w:lineRule="auto"/>
        <w:jc w:val="both"/>
        <w:rPr>
          <w:b/>
        </w:rPr>
      </w:pPr>
      <w:r w:rsidRPr="004E31E3">
        <w:rPr>
          <w:b/>
        </w:rPr>
        <w:t xml:space="preserve">7. Информационные средства (Интернет-ресурсы): </w:t>
      </w:r>
    </w:p>
    <w:p w:rsidR="00400895" w:rsidRPr="004E31E3" w:rsidRDefault="00400895" w:rsidP="00400895">
      <w:pPr>
        <w:spacing w:line="360" w:lineRule="auto"/>
        <w:jc w:val="both"/>
      </w:pPr>
      <w:r w:rsidRPr="004E31E3">
        <w:t xml:space="preserve">7.1. </w:t>
      </w:r>
      <w:r w:rsidRPr="004E31E3">
        <w:rPr>
          <w:lang w:val="en-US"/>
        </w:rPr>
        <w:t>http</w:t>
      </w:r>
      <w:r w:rsidRPr="004E31E3">
        <w:t>://</w:t>
      </w:r>
      <w:proofErr w:type="spellStart"/>
      <w:r w:rsidRPr="004E31E3">
        <w:rPr>
          <w:lang w:val="en-US"/>
        </w:rPr>
        <w:t>ilib</w:t>
      </w:r>
      <w:proofErr w:type="spellEnd"/>
      <w:r w:rsidRPr="004E31E3">
        <w:t>.</w:t>
      </w:r>
      <w:proofErr w:type="spellStart"/>
      <w:r w:rsidRPr="004E31E3">
        <w:rPr>
          <w:lang w:val="en-US"/>
        </w:rPr>
        <w:t>mirrorl</w:t>
      </w:r>
      <w:proofErr w:type="spellEnd"/>
      <w:r w:rsidRPr="004E31E3">
        <w:t>.</w:t>
      </w:r>
      <w:proofErr w:type="spellStart"/>
      <w:r w:rsidRPr="004E31E3">
        <w:rPr>
          <w:lang w:val="en-US"/>
        </w:rPr>
        <w:t>mccme</w:t>
      </w:r>
      <w:proofErr w:type="spellEnd"/>
      <w:r w:rsidRPr="004E31E3">
        <w:t>.</w:t>
      </w:r>
      <w:proofErr w:type="spellStart"/>
      <w:r w:rsidRPr="004E31E3">
        <w:rPr>
          <w:lang w:val="en-US"/>
        </w:rPr>
        <w:t>ru</w:t>
      </w:r>
      <w:proofErr w:type="spellEnd"/>
      <w:r w:rsidRPr="004E31E3">
        <w:t>/</w:t>
      </w:r>
    </w:p>
    <w:p w:rsidR="00400895" w:rsidRPr="004E31E3" w:rsidRDefault="00400895" w:rsidP="00400895">
      <w:pPr>
        <w:spacing w:line="360" w:lineRule="auto"/>
        <w:jc w:val="both"/>
      </w:pPr>
      <w:r w:rsidRPr="004E31E3">
        <w:t xml:space="preserve">7.2. </w:t>
      </w:r>
      <w:r w:rsidRPr="004E31E3">
        <w:rPr>
          <w:lang w:val="en-US"/>
        </w:rPr>
        <w:t>http</w:t>
      </w:r>
      <w:r w:rsidRPr="004E31E3">
        <w:t>://</w:t>
      </w:r>
      <w:r w:rsidRPr="004E31E3">
        <w:rPr>
          <w:lang w:val="en-US"/>
        </w:rPr>
        <w:t>window</w:t>
      </w:r>
      <w:r w:rsidRPr="004E31E3">
        <w:t>.</w:t>
      </w:r>
      <w:proofErr w:type="spellStart"/>
      <w:r w:rsidRPr="004E31E3">
        <w:rPr>
          <w:lang w:val="en-US"/>
        </w:rPr>
        <w:t>edu</w:t>
      </w:r>
      <w:proofErr w:type="spellEnd"/>
      <w:r w:rsidRPr="004E31E3">
        <w:t>.</w:t>
      </w:r>
      <w:proofErr w:type="spellStart"/>
      <w:r w:rsidRPr="004E31E3">
        <w:rPr>
          <w:lang w:val="en-US"/>
        </w:rPr>
        <w:t>ru</w:t>
      </w:r>
      <w:proofErr w:type="spellEnd"/>
      <w:r w:rsidRPr="004E31E3">
        <w:t>/</w:t>
      </w:r>
      <w:r w:rsidRPr="004E31E3">
        <w:rPr>
          <w:lang w:val="en-US"/>
        </w:rPr>
        <w:t>window</w:t>
      </w:r>
      <w:r w:rsidRPr="004E31E3">
        <w:t>/</w:t>
      </w:r>
      <w:r w:rsidRPr="004E31E3">
        <w:rPr>
          <w:lang w:val="en-US"/>
        </w:rPr>
        <w:t>library</w:t>
      </w:r>
      <w:r w:rsidRPr="004E31E3">
        <w:t>/</w:t>
      </w:r>
    </w:p>
    <w:p w:rsidR="00400895" w:rsidRPr="004E31E3" w:rsidRDefault="00400895" w:rsidP="00400895">
      <w:pPr>
        <w:spacing w:line="360" w:lineRule="auto"/>
        <w:jc w:val="both"/>
      </w:pPr>
      <w:r w:rsidRPr="004E31E3">
        <w:t xml:space="preserve">7.3. </w:t>
      </w:r>
      <w:r w:rsidRPr="004E31E3">
        <w:rPr>
          <w:lang w:val="en-US"/>
        </w:rPr>
        <w:t>http</w:t>
      </w:r>
      <w:r w:rsidRPr="004E31E3">
        <w:t>://</w:t>
      </w:r>
      <w:hyperlink r:id="rId8" w:history="1">
        <w:r w:rsidRPr="004E31E3">
          <w:rPr>
            <w:rStyle w:val="a6"/>
            <w:color w:val="auto"/>
            <w:u w:val="none"/>
            <w:lang w:val="en-US"/>
          </w:rPr>
          <w:t>www</w:t>
        </w:r>
        <w:r w:rsidRPr="004E31E3">
          <w:rPr>
            <w:rStyle w:val="a6"/>
            <w:color w:val="auto"/>
            <w:u w:val="none"/>
          </w:rPr>
          <w:t>.</w:t>
        </w:r>
        <w:r w:rsidRPr="004E31E3">
          <w:rPr>
            <w:rStyle w:val="a6"/>
            <w:color w:val="auto"/>
            <w:u w:val="none"/>
            <w:lang w:val="en-US"/>
          </w:rPr>
          <w:t>problems</w:t>
        </w:r>
        <w:r w:rsidRPr="004E31E3">
          <w:rPr>
            <w:rStyle w:val="a6"/>
            <w:color w:val="auto"/>
            <w:u w:val="none"/>
          </w:rPr>
          <w:t>.</w:t>
        </w:r>
        <w:proofErr w:type="spellStart"/>
        <w:r w:rsidRPr="004E31E3">
          <w:rPr>
            <w:rStyle w:val="a6"/>
            <w:color w:val="auto"/>
            <w:u w:val="none"/>
            <w:lang w:val="en-US"/>
          </w:rPr>
          <w:t>ru</w:t>
        </w:r>
        <w:proofErr w:type="spellEnd"/>
        <w:r w:rsidRPr="004E31E3">
          <w:rPr>
            <w:rStyle w:val="a6"/>
            <w:color w:val="auto"/>
            <w:u w:val="none"/>
          </w:rPr>
          <w:t>/</w:t>
        </w:r>
      </w:hyperlink>
    </w:p>
    <w:p w:rsidR="00400895" w:rsidRPr="004E31E3" w:rsidRDefault="00400895" w:rsidP="00400895">
      <w:pPr>
        <w:spacing w:line="360" w:lineRule="auto"/>
        <w:jc w:val="both"/>
      </w:pPr>
      <w:r w:rsidRPr="004E31E3">
        <w:t xml:space="preserve">7.4. </w:t>
      </w:r>
      <w:r w:rsidRPr="004E31E3">
        <w:rPr>
          <w:lang w:val="en-US"/>
        </w:rPr>
        <w:t>http</w:t>
      </w:r>
      <w:r w:rsidRPr="004E31E3">
        <w:t>://</w:t>
      </w:r>
      <w:proofErr w:type="spellStart"/>
      <w:r w:rsidRPr="004E31E3">
        <w:rPr>
          <w:lang w:val="en-US"/>
        </w:rPr>
        <w:t>kvant</w:t>
      </w:r>
      <w:proofErr w:type="spellEnd"/>
      <w:r w:rsidRPr="004E31E3">
        <w:t>.</w:t>
      </w:r>
      <w:proofErr w:type="spellStart"/>
      <w:r w:rsidRPr="004E31E3">
        <w:rPr>
          <w:lang w:val="en-US"/>
        </w:rPr>
        <w:t>mirrorl</w:t>
      </w:r>
      <w:proofErr w:type="spellEnd"/>
      <w:r w:rsidRPr="004E31E3">
        <w:t>.</w:t>
      </w:r>
      <w:proofErr w:type="spellStart"/>
      <w:r w:rsidRPr="004E31E3">
        <w:rPr>
          <w:lang w:val="en-US"/>
        </w:rPr>
        <w:t>mccme</w:t>
      </w:r>
      <w:proofErr w:type="spellEnd"/>
      <w:r w:rsidRPr="004E31E3">
        <w:t>.</w:t>
      </w:r>
      <w:proofErr w:type="spellStart"/>
      <w:r w:rsidRPr="004E31E3">
        <w:rPr>
          <w:lang w:val="en-US"/>
        </w:rPr>
        <w:t>ru</w:t>
      </w:r>
      <w:proofErr w:type="spellEnd"/>
      <w:r w:rsidRPr="004E31E3">
        <w:t>/</w:t>
      </w:r>
    </w:p>
    <w:p w:rsidR="00400895" w:rsidRPr="00BF7419" w:rsidRDefault="00400895" w:rsidP="00400895">
      <w:pPr>
        <w:spacing w:line="360" w:lineRule="auto"/>
        <w:jc w:val="both"/>
      </w:pPr>
      <w:r w:rsidRPr="00BF7419">
        <w:t xml:space="preserve">7.5. </w:t>
      </w:r>
      <w:r w:rsidRPr="004E31E3">
        <w:rPr>
          <w:lang w:val="en-US"/>
        </w:rPr>
        <w:t>http</w:t>
      </w:r>
      <w:r w:rsidRPr="004E31E3">
        <w:t>://</w:t>
      </w:r>
      <w:r w:rsidRPr="004E31E3">
        <w:rPr>
          <w:lang w:val="en-US"/>
        </w:rPr>
        <w:t>www</w:t>
      </w:r>
      <w:r w:rsidRPr="00BF7419">
        <w:t>.</w:t>
      </w:r>
      <w:r w:rsidRPr="004E31E3">
        <w:rPr>
          <w:lang w:val="en-US"/>
        </w:rPr>
        <w:t>etudes</w:t>
      </w:r>
      <w:r w:rsidRPr="00BF7419">
        <w:t>.</w:t>
      </w:r>
      <w:proofErr w:type="spellStart"/>
      <w:r w:rsidRPr="004E31E3">
        <w:rPr>
          <w:lang w:val="en-US"/>
        </w:rPr>
        <w:t>ru</w:t>
      </w:r>
      <w:proofErr w:type="spellEnd"/>
      <w:r w:rsidRPr="00BF7419">
        <w:t>/</w:t>
      </w:r>
    </w:p>
    <w:p w:rsidR="00EE2171" w:rsidRPr="004E31E3" w:rsidRDefault="00EE2171" w:rsidP="004E31E3">
      <w:pPr>
        <w:spacing w:line="360" w:lineRule="auto"/>
        <w:jc w:val="center"/>
        <w:rPr>
          <w:b/>
        </w:rPr>
      </w:pPr>
    </w:p>
    <w:p w:rsidR="00F059F4" w:rsidRDefault="00F059F4" w:rsidP="00F059F4">
      <w:pPr>
        <w:spacing w:after="200" w:line="360" w:lineRule="auto"/>
        <w:jc w:val="center"/>
        <w:rPr>
          <w:b/>
        </w:rPr>
      </w:pPr>
    </w:p>
    <w:p w:rsidR="00F059F4" w:rsidRDefault="00F059F4" w:rsidP="00F059F4">
      <w:pPr>
        <w:spacing w:after="200" w:line="360" w:lineRule="auto"/>
        <w:jc w:val="center"/>
        <w:rPr>
          <w:b/>
        </w:rPr>
      </w:pPr>
    </w:p>
    <w:p w:rsidR="00F059F4" w:rsidRDefault="00F059F4" w:rsidP="00F059F4">
      <w:pPr>
        <w:spacing w:after="200" w:line="360" w:lineRule="auto"/>
        <w:jc w:val="center"/>
        <w:rPr>
          <w:b/>
        </w:rPr>
      </w:pPr>
    </w:p>
    <w:p w:rsidR="00400895" w:rsidRDefault="00400895" w:rsidP="00F059F4">
      <w:pPr>
        <w:spacing w:after="200" w:line="360" w:lineRule="auto"/>
        <w:jc w:val="center"/>
        <w:rPr>
          <w:b/>
        </w:rPr>
      </w:pPr>
    </w:p>
    <w:p w:rsidR="00400895" w:rsidRDefault="00400895" w:rsidP="00F059F4">
      <w:pPr>
        <w:spacing w:after="200" w:line="360" w:lineRule="auto"/>
        <w:jc w:val="center"/>
        <w:rPr>
          <w:b/>
        </w:rPr>
      </w:pPr>
    </w:p>
    <w:p w:rsidR="00400895" w:rsidRDefault="00400895" w:rsidP="00F059F4">
      <w:pPr>
        <w:spacing w:after="200" w:line="360" w:lineRule="auto"/>
        <w:jc w:val="center"/>
        <w:rPr>
          <w:b/>
        </w:rPr>
      </w:pPr>
    </w:p>
    <w:p w:rsidR="00400895" w:rsidRPr="00FE6E08" w:rsidRDefault="006432B4" w:rsidP="00FE6E08">
      <w:pPr>
        <w:jc w:val="center"/>
        <w:rPr>
          <w:b/>
        </w:rPr>
      </w:pPr>
      <w:r>
        <w:rPr>
          <w:b/>
        </w:rPr>
        <w:br w:type="page"/>
      </w:r>
      <w:r w:rsidR="00400895" w:rsidRPr="004E31E3">
        <w:lastRenderedPageBreak/>
        <w:t xml:space="preserve">Муниципальное </w:t>
      </w:r>
      <w:r w:rsidR="00400895">
        <w:t xml:space="preserve">бюджетное </w:t>
      </w:r>
      <w:r w:rsidR="00400895" w:rsidRPr="004E31E3">
        <w:t>общеобразовательное учреждение</w:t>
      </w:r>
    </w:p>
    <w:p w:rsidR="00400895" w:rsidRPr="004E31E3" w:rsidRDefault="00400895" w:rsidP="00400895">
      <w:pPr>
        <w:spacing w:line="360" w:lineRule="auto"/>
        <w:jc w:val="center"/>
      </w:pPr>
      <w:r>
        <w:t>«</w:t>
      </w:r>
      <w:proofErr w:type="spellStart"/>
      <w:r>
        <w:t>Шибертуйская</w:t>
      </w:r>
      <w:proofErr w:type="spellEnd"/>
      <w:r>
        <w:t xml:space="preserve"> </w:t>
      </w:r>
      <w:r w:rsidRPr="004E31E3">
        <w:t>средняя общеобразовательная школа</w:t>
      </w:r>
      <w:r>
        <w:t>»</w:t>
      </w:r>
      <w:r w:rsidRPr="004E31E3">
        <w:t xml:space="preserve"> </w:t>
      </w:r>
    </w:p>
    <w:p w:rsidR="00400895" w:rsidRPr="004E31E3" w:rsidRDefault="00400895" w:rsidP="00400895">
      <w:pPr>
        <w:spacing w:line="360" w:lineRule="auto"/>
        <w:jc w:val="center"/>
      </w:pPr>
    </w:p>
    <w:p w:rsidR="00400895" w:rsidRDefault="00400895" w:rsidP="00400895">
      <w:pPr>
        <w:spacing w:line="360" w:lineRule="auto"/>
        <w:jc w:val="center"/>
      </w:pPr>
    </w:p>
    <w:p w:rsidR="00400895" w:rsidRDefault="00400895" w:rsidP="00400895">
      <w:pPr>
        <w:spacing w:line="360" w:lineRule="auto"/>
        <w:jc w:val="center"/>
      </w:pPr>
    </w:p>
    <w:p w:rsidR="00400895" w:rsidRDefault="00400895" w:rsidP="00400895">
      <w:pPr>
        <w:spacing w:line="360" w:lineRule="auto"/>
        <w:jc w:val="center"/>
      </w:pPr>
    </w:p>
    <w:tbl>
      <w:tblPr>
        <w:tblpPr w:leftFromText="180" w:rightFromText="180" w:vertAnchor="page" w:horzAnchor="page" w:tblpX="1153" w:tblpY="2086"/>
        <w:tblW w:w="10314" w:type="dxa"/>
        <w:tblLayout w:type="fixed"/>
        <w:tblLook w:val="0000"/>
      </w:tblPr>
      <w:tblGrid>
        <w:gridCol w:w="3261"/>
        <w:gridCol w:w="3685"/>
        <w:gridCol w:w="3368"/>
      </w:tblGrid>
      <w:tr w:rsidR="00400895" w:rsidRPr="00CB44ED" w:rsidTr="00400895">
        <w:trPr>
          <w:trHeight w:val="1634"/>
        </w:trPr>
        <w:tc>
          <w:tcPr>
            <w:tcW w:w="3261" w:type="dxa"/>
            <w:shd w:val="clear" w:color="000000" w:fill="FFFFFF"/>
          </w:tcPr>
          <w:p w:rsidR="00400895" w:rsidRPr="00CB44ED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4ED">
              <w:rPr>
                <w:bCs/>
              </w:rPr>
              <w:t>«</w:t>
            </w:r>
            <w:r w:rsidRPr="00CB44ED">
              <w:rPr>
                <w:rFonts w:ascii="Times New Roman CYR" w:hAnsi="Times New Roman CYR" w:cs="Times New Roman CYR"/>
                <w:bCs/>
              </w:rPr>
              <w:t>Согласовано</w:t>
            </w:r>
            <w:r w:rsidRPr="00CB44ED">
              <w:rPr>
                <w:bCs/>
              </w:rPr>
              <w:t>»</w:t>
            </w: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Руководитель МО</w:t>
            </w: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</w:t>
            </w: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№ ___ </w:t>
            </w:r>
          </w:p>
          <w:p w:rsidR="00400895" w:rsidRPr="0007476B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</w:pP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 </w:t>
            </w:r>
            <w:r w:rsidRPr="0007476B">
              <w:t xml:space="preserve">«__»__________20 </w:t>
            </w:r>
            <w:proofErr w:type="spellStart"/>
            <w:r w:rsidRPr="0007476B">
              <w:t>___</w:t>
            </w:r>
            <w:r>
              <w:rPr>
                <w:rFonts w:ascii="Times New Roman CYR" w:hAnsi="Times New Roman CYR" w:cs="Times New Roman CYR"/>
              </w:rPr>
              <w:t>г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400895" w:rsidRPr="0007476B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85" w:type="dxa"/>
            <w:shd w:val="clear" w:color="000000" w:fill="FFFFFF"/>
          </w:tcPr>
          <w:p w:rsidR="00400895" w:rsidRPr="00CB44ED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4ED">
              <w:rPr>
                <w:bCs/>
              </w:rPr>
              <w:t>«</w:t>
            </w:r>
            <w:r w:rsidRPr="00CB44ED">
              <w:rPr>
                <w:rFonts w:ascii="Times New Roman CYR" w:hAnsi="Times New Roman CYR" w:cs="Times New Roman CYR"/>
                <w:bCs/>
              </w:rPr>
              <w:t>Согласовано</w:t>
            </w:r>
            <w:r w:rsidRPr="00CB44ED">
              <w:rPr>
                <w:bCs/>
              </w:rPr>
              <w:t>»</w:t>
            </w: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Заместитель директора по УВР </w:t>
            </w:r>
          </w:p>
          <w:p w:rsidR="00400895" w:rsidRPr="00CB44ED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44ED">
              <w:t>__________________________</w:t>
            </w: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</w:pPr>
          </w:p>
          <w:p w:rsidR="00400895" w:rsidRPr="0007476B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</w:pP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«__»____________20____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68" w:type="dxa"/>
            <w:shd w:val="clear" w:color="000000" w:fill="FFFFFF"/>
          </w:tcPr>
          <w:p w:rsidR="00400895" w:rsidRPr="00CB44ED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4ED">
              <w:rPr>
                <w:b/>
                <w:bCs/>
              </w:rPr>
              <w:t>«</w:t>
            </w:r>
            <w:r w:rsidRPr="00CB44ED">
              <w:rPr>
                <w:rFonts w:ascii="Times New Roman CYR" w:hAnsi="Times New Roman CYR" w:cs="Times New Roman CYR"/>
                <w:b/>
                <w:bCs/>
              </w:rPr>
              <w:t>Утверждаю</w:t>
            </w:r>
            <w:r w:rsidRPr="00CB44ED">
              <w:rPr>
                <w:b/>
                <w:bCs/>
              </w:rPr>
              <w:t>»</w:t>
            </w:r>
          </w:p>
          <w:p w:rsidR="00400895" w:rsidRPr="0007476B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</w:pP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 ___________________</w:t>
            </w: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00895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Приказ № ___   от </w:t>
            </w:r>
            <w:r w:rsidRPr="00CB44ED">
              <w:t>«__»___________20____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400895" w:rsidRPr="00CB44ED" w:rsidRDefault="00400895" w:rsidP="0040089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00895" w:rsidRDefault="00400895" w:rsidP="00400895">
      <w:pPr>
        <w:spacing w:line="360" w:lineRule="auto"/>
        <w:jc w:val="center"/>
      </w:pPr>
    </w:p>
    <w:p w:rsidR="00400895" w:rsidRPr="004E31E3" w:rsidRDefault="00400895" w:rsidP="00400895">
      <w:pPr>
        <w:spacing w:line="360" w:lineRule="auto"/>
        <w:jc w:val="center"/>
      </w:pPr>
    </w:p>
    <w:p w:rsidR="00400895" w:rsidRPr="004E31E3" w:rsidRDefault="00400895" w:rsidP="00400895">
      <w:pPr>
        <w:spacing w:line="360" w:lineRule="auto"/>
        <w:jc w:val="center"/>
      </w:pPr>
    </w:p>
    <w:p w:rsidR="00400895" w:rsidRPr="004E31E3" w:rsidRDefault="00400895" w:rsidP="00400895">
      <w:pPr>
        <w:spacing w:line="360" w:lineRule="auto"/>
        <w:rPr>
          <w:b/>
        </w:rPr>
      </w:pPr>
    </w:p>
    <w:p w:rsidR="00400895" w:rsidRPr="00CB44ED" w:rsidRDefault="00400895" w:rsidP="004008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CB44ED">
        <w:rPr>
          <w:b/>
          <w:sz w:val="28"/>
          <w:szCs w:val="28"/>
        </w:rPr>
        <w:t xml:space="preserve">Рабочая программа </w:t>
      </w:r>
    </w:p>
    <w:p w:rsidR="00400895" w:rsidRPr="00CB44ED" w:rsidRDefault="00400895" w:rsidP="004008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CB44ED">
        <w:rPr>
          <w:b/>
          <w:sz w:val="28"/>
          <w:szCs w:val="28"/>
        </w:rPr>
        <w:t xml:space="preserve">по </w:t>
      </w:r>
      <w:r w:rsidR="00FE6E08">
        <w:rPr>
          <w:b/>
          <w:sz w:val="28"/>
          <w:szCs w:val="28"/>
        </w:rPr>
        <w:t xml:space="preserve">геометрии </w:t>
      </w:r>
    </w:p>
    <w:p w:rsidR="00400895" w:rsidRPr="00CB44ED" w:rsidRDefault="00400895" w:rsidP="004008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FE6E08">
        <w:rPr>
          <w:b/>
          <w:sz w:val="28"/>
          <w:szCs w:val="28"/>
        </w:rPr>
        <w:t>7</w:t>
      </w:r>
      <w:r w:rsidRPr="00CB44ED">
        <w:rPr>
          <w:b/>
          <w:sz w:val="28"/>
          <w:szCs w:val="28"/>
        </w:rPr>
        <w:t xml:space="preserve"> класс</w:t>
      </w:r>
    </w:p>
    <w:p w:rsidR="00400895" w:rsidRPr="004E31E3" w:rsidRDefault="00400895" w:rsidP="00400895">
      <w:pPr>
        <w:spacing w:line="360" w:lineRule="auto"/>
        <w:jc w:val="center"/>
        <w:rPr>
          <w:b/>
        </w:rPr>
      </w:pPr>
    </w:p>
    <w:p w:rsidR="00400895" w:rsidRPr="004E31E3" w:rsidRDefault="00400895" w:rsidP="00400895">
      <w:pPr>
        <w:spacing w:line="360" w:lineRule="auto"/>
        <w:jc w:val="center"/>
        <w:rPr>
          <w:b/>
        </w:rPr>
      </w:pPr>
    </w:p>
    <w:p w:rsidR="00400895" w:rsidRPr="004E31E3" w:rsidRDefault="00400895" w:rsidP="00400895">
      <w:pPr>
        <w:spacing w:line="360" w:lineRule="auto"/>
        <w:jc w:val="center"/>
        <w:rPr>
          <w:b/>
        </w:rPr>
      </w:pPr>
    </w:p>
    <w:p w:rsidR="00400895" w:rsidRPr="004E31E3" w:rsidRDefault="00400895" w:rsidP="00400895">
      <w:pPr>
        <w:spacing w:line="360" w:lineRule="auto"/>
        <w:jc w:val="center"/>
        <w:rPr>
          <w:b/>
        </w:rPr>
      </w:pPr>
    </w:p>
    <w:p w:rsidR="00400895" w:rsidRPr="004E31E3" w:rsidRDefault="00400895" w:rsidP="00400895">
      <w:pPr>
        <w:spacing w:line="360" w:lineRule="auto"/>
        <w:jc w:val="center"/>
        <w:rPr>
          <w:b/>
        </w:rPr>
      </w:pPr>
    </w:p>
    <w:p w:rsidR="00400895" w:rsidRPr="004E31E3" w:rsidRDefault="00400895" w:rsidP="00400895">
      <w:pPr>
        <w:spacing w:line="360" w:lineRule="auto"/>
        <w:jc w:val="right"/>
      </w:pPr>
      <w:r w:rsidRPr="004E31E3">
        <w:t>Подготовила</w:t>
      </w:r>
    </w:p>
    <w:p w:rsidR="00400895" w:rsidRPr="004E31E3" w:rsidRDefault="00400895" w:rsidP="00400895">
      <w:pPr>
        <w:spacing w:line="360" w:lineRule="auto"/>
        <w:jc w:val="right"/>
      </w:pPr>
      <w:proofErr w:type="spellStart"/>
      <w:r>
        <w:t>Цыбикова</w:t>
      </w:r>
      <w:proofErr w:type="spellEnd"/>
      <w:r>
        <w:t xml:space="preserve"> </w:t>
      </w:r>
      <w:proofErr w:type="spellStart"/>
      <w:r>
        <w:t>Нимасу</w:t>
      </w:r>
      <w:proofErr w:type="spellEnd"/>
      <w:r>
        <w:t xml:space="preserve"> </w:t>
      </w:r>
      <w:proofErr w:type="spellStart"/>
      <w:r>
        <w:t>Данзановна</w:t>
      </w:r>
      <w:proofErr w:type="spellEnd"/>
      <w:r>
        <w:t xml:space="preserve"> </w:t>
      </w:r>
    </w:p>
    <w:p w:rsidR="00400895" w:rsidRPr="004E31E3" w:rsidRDefault="00400895" w:rsidP="00400895">
      <w:pPr>
        <w:spacing w:line="360" w:lineRule="auto"/>
        <w:jc w:val="right"/>
      </w:pPr>
      <w:r w:rsidRPr="004E31E3">
        <w:t xml:space="preserve">учитель </w:t>
      </w:r>
      <w:r w:rsidR="00FE6E08">
        <w:t>математики</w:t>
      </w:r>
      <w:r w:rsidRPr="004E31E3">
        <w:t xml:space="preserve"> </w:t>
      </w:r>
    </w:p>
    <w:p w:rsidR="00400895" w:rsidRPr="00FE6E08" w:rsidRDefault="00FE6E08" w:rsidP="00FE6E08">
      <w:pPr>
        <w:spacing w:line="360" w:lineRule="auto"/>
        <w:jc w:val="right"/>
      </w:pPr>
      <w:r>
        <w:t>высшей категории</w:t>
      </w:r>
    </w:p>
    <w:p w:rsidR="00400895" w:rsidRDefault="00400895" w:rsidP="00400895">
      <w:pPr>
        <w:spacing w:line="360" w:lineRule="auto"/>
        <w:rPr>
          <w:b/>
        </w:rPr>
      </w:pPr>
    </w:p>
    <w:p w:rsidR="00400895" w:rsidRDefault="00400895" w:rsidP="00400895">
      <w:pPr>
        <w:spacing w:line="360" w:lineRule="auto"/>
        <w:rPr>
          <w:b/>
        </w:rPr>
      </w:pPr>
    </w:p>
    <w:p w:rsidR="00FE6E08" w:rsidRDefault="00FE6E08" w:rsidP="00400895">
      <w:pPr>
        <w:spacing w:line="360" w:lineRule="auto"/>
        <w:rPr>
          <w:b/>
        </w:rPr>
      </w:pPr>
    </w:p>
    <w:p w:rsidR="00FE6E08" w:rsidRDefault="00FE6E08" w:rsidP="00400895">
      <w:pPr>
        <w:spacing w:line="360" w:lineRule="auto"/>
        <w:rPr>
          <w:b/>
        </w:rPr>
      </w:pPr>
    </w:p>
    <w:p w:rsidR="00FE6E08" w:rsidRDefault="00FE6E08" w:rsidP="00400895">
      <w:pPr>
        <w:spacing w:line="360" w:lineRule="auto"/>
        <w:rPr>
          <w:b/>
        </w:rPr>
      </w:pPr>
    </w:p>
    <w:p w:rsidR="00FE6E08" w:rsidRPr="004E31E3" w:rsidRDefault="00FE6E08" w:rsidP="00400895">
      <w:pPr>
        <w:spacing w:line="360" w:lineRule="auto"/>
        <w:rPr>
          <w:b/>
        </w:rPr>
      </w:pPr>
    </w:p>
    <w:p w:rsidR="00EE2171" w:rsidRPr="00FE6E08" w:rsidRDefault="00400895" w:rsidP="00FE6E08">
      <w:pPr>
        <w:spacing w:line="360" w:lineRule="auto"/>
        <w:jc w:val="center"/>
      </w:pPr>
      <w:r w:rsidRPr="004E31E3">
        <w:t>201</w:t>
      </w:r>
      <w:r>
        <w:t>4</w:t>
      </w:r>
      <w:r>
        <w:rPr>
          <w:b/>
        </w:rPr>
        <w:t xml:space="preserve"> </w:t>
      </w:r>
    </w:p>
    <w:sectPr w:rsidR="00EE2171" w:rsidRPr="00FE6E08" w:rsidSect="00400895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99" w:rsidRDefault="00576299" w:rsidP="00400895">
      <w:r>
        <w:separator/>
      </w:r>
    </w:p>
  </w:endnote>
  <w:endnote w:type="continuationSeparator" w:id="0">
    <w:p w:rsidR="00576299" w:rsidRDefault="00576299" w:rsidP="0040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0618"/>
      <w:docPartObj>
        <w:docPartGallery w:val="Page Numbers (Bottom of Page)"/>
        <w:docPartUnique/>
      </w:docPartObj>
    </w:sdtPr>
    <w:sdtContent>
      <w:p w:rsidR="00400895" w:rsidRDefault="00847776">
        <w:pPr>
          <w:pStyle w:val="ad"/>
          <w:jc w:val="right"/>
        </w:pPr>
        <w:fldSimple w:instr=" PAGE   \* MERGEFORMAT ">
          <w:r w:rsidR="00FE6E08">
            <w:rPr>
              <w:noProof/>
            </w:rPr>
            <w:t>13</w:t>
          </w:r>
        </w:fldSimple>
      </w:p>
    </w:sdtContent>
  </w:sdt>
  <w:p w:rsidR="00400895" w:rsidRDefault="004008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99" w:rsidRDefault="00576299" w:rsidP="00400895">
      <w:r>
        <w:separator/>
      </w:r>
    </w:p>
  </w:footnote>
  <w:footnote w:type="continuationSeparator" w:id="0">
    <w:p w:rsidR="00576299" w:rsidRDefault="00576299" w:rsidP="00400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F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011EFA"/>
    <w:multiLevelType w:val="multilevel"/>
    <w:tmpl w:val="72860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7945853"/>
    <w:multiLevelType w:val="hybridMultilevel"/>
    <w:tmpl w:val="6A04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1F8"/>
    <w:multiLevelType w:val="hybridMultilevel"/>
    <w:tmpl w:val="6D92F4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8215A"/>
    <w:multiLevelType w:val="hybridMultilevel"/>
    <w:tmpl w:val="4D20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66382"/>
    <w:multiLevelType w:val="hybridMultilevel"/>
    <w:tmpl w:val="7E18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0510D"/>
    <w:multiLevelType w:val="hybridMultilevel"/>
    <w:tmpl w:val="2AE040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514EC8"/>
    <w:multiLevelType w:val="hybridMultilevel"/>
    <w:tmpl w:val="131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D305C"/>
    <w:multiLevelType w:val="hybridMultilevel"/>
    <w:tmpl w:val="128A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DC5CCC"/>
    <w:multiLevelType w:val="hybridMultilevel"/>
    <w:tmpl w:val="837A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65A43"/>
    <w:multiLevelType w:val="hybridMultilevel"/>
    <w:tmpl w:val="1DB2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45B41"/>
    <w:multiLevelType w:val="multilevel"/>
    <w:tmpl w:val="499C6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416F31"/>
    <w:multiLevelType w:val="hybridMultilevel"/>
    <w:tmpl w:val="19E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C1CBB"/>
    <w:multiLevelType w:val="multilevel"/>
    <w:tmpl w:val="72860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20"/>
  </w:num>
  <w:num w:numId="10">
    <w:abstractNumId w:val="19"/>
  </w:num>
  <w:num w:numId="11">
    <w:abstractNumId w:val="17"/>
  </w:num>
  <w:num w:numId="12">
    <w:abstractNumId w:val="3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  <w:num w:numId="17">
    <w:abstractNumId w:val="8"/>
  </w:num>
  <w:num w:numId="18">
    <w:abstractNumId w:val="0"/>
  </w:num>
  <w:num w:numId="19">
    <w:abstractNumId w:val="16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4D1"/>
    <w:rsid w:val="00030566"/>
    <w:rsid w:val="00042D4B"/>
    <w:rsid w:val="00077872"/>
    <w:rsid w:val="0008725A"/>
    <w:rsid w:val="000A49B1"/>
    <w:rsid w:val="000A5668"/>
    <w:rsid w:val="000B3262"/>
    <w:rsid w:val="000B70FD"/>
    <w:rsid w:val="000F2848"/>
    <w:rsid w:val="000F5B77"/>
    <w:rsid w:val="000F5DCB"/>
    <w:rsid w:val="001309B5"/>
    <w:rsid w:val="00180848"/>
    <w:rsid w:val="001A0C6C"/>
    <w:rsid w:val="001F2930"/>
    <w:rsid w:val="001F2EE9"/>
    <w:rsid w:val="002166B6"/>
    <w:rsid w:val="00234ADB"/>
    <w:rsid w:val="00284B2E"/>
    <w:rsid w:val="00285406"/>
    <w:rsid w:val="002855E8"/>
    <w:rsid w:val="0029101D"/>
    <w:rsid w:val="002B2460"/>
    <w:rsid w:val="002C26B8"/>
    <w:rsid w:val="002D490A"/>
    <w:rsid w:val="00300F47"/>
    <w:rsid w:val="00336D21"/>
    <w:rsid w:val="00351231"/>
    <w:rsid w:val="0035337E"/>
    <w:rsid w:val="003677ED"/>
    <w:rsid w:val="003712E8"/>
    <w:rsid w:val="00384E3A"/>
    <w:rsid w:val="00390A02"/>
    <w:rsid w:val="003B63A8"/>
    <w:rsid w:val="003C00DB"/>
    <w:rsid w:val="003C5FAA"/>
    <w:rsid w:val="003F764E"/>
    <w:rsid w:val="00400895"/>
    <w:rsid w:val="00400959"/>
    <w:rsid w:val="0042471A"/>
    <w:rsid w:val="00426F01"/>
    <w:rsid w:val="00434BC8"/>
    <w:rsid w:val="0047263D"/>
    <w:rsid w:val="004855D6"/>
    <w:rsid w:val="004908B4"/>
    <w:rsid w:val="004B477C"/>
    <w:rsid w:val="004B6077"/>
    <w:rsid w:val="004E31E3"/>
    <w:rsid w:val="00514780"/>
    <w:rsid w:val="005248A0"/>
    <w:rsid w:val="00542F72"/>
    <w:rsid w:val="005717D4"/>
    <w:rsid w:val="00576299"/>
    <w:rsid w:val="00590ECD"/>
    <w:rsid w:val="005A66F7"/>
    <w:rsid w:val="005B68D8"/>
    <w:rsid w:val="006206BD"/>
    <w:rsid w:val="006432B4"/>
    <w:rsid w:val="00652D0B"/>
    <w:rsid w:val="00660460"/>
    <w:rsid w:val="006A6849"/>
    <w:rsid w:val="006D37B6"/>
    <w:rsid w:val="00711C13"/>
    <w:rsid w:val="007465D5"/>
    <w:rsid w:val="00776319"/>
    <w:rsid w:val="007D3072"/>
    <w:rsid w:val="007E2265"/>
    <w:rsid w:val="007E5283"/>
    <w:rsid w:val="008302C9"/>
    <w:rsid w:val="008304BC"/>
    <w:rsid w:val="0084042A"/>
    <w:rsid w:val="00844184"/>
    <w:rsid w:val="00847776"/>
    <w:rsid w:val="00865279"/>
    <w:rsid w:val="00897BD0"/>
    <w:rsid w:val="008E2CD7"/>
    <w:rsid w:val="008E6C71"/>
    <w:rsid w:val="009164E7"/>
    <w:rsid w:val="00925B51"/>
    <w:rsid w:val="00930454"/>
    <w:rsid w:val="0094512E"/>
    <w:rsid w:val="00947BA4"/>
    <w:rsid w:val="00947EBD"/>
    <w:rsid w:val="00994BE1"/>
    <w:rsid w:val="009A00C5"/>
    <w:rsid w:val="009D1939"/>
    <w:rsid w:val="009D5748"/>
    <w:rsid w:val="009E4CAA"/>
    <w:rsid w:val="00A2688B"/>
    <w:rsid w:val="00A35725"/>
    <w:rsid w:val="00A52031"/>
    <w:rsid w:val="00A52A75"/>
    <w:rsid w:val="00A619E4"/>
    <w:rsid w:val="00A80E03"/>
    <w:rsid w:val="00AA3C5B"/>
    <w:rsid w:val="00AC72D1"/>
    <w:rsid w:val="00AD4A16"/>
    <w:rsid w:val="00AE5FA1"/>
    <w:rsid w:val="00AF41D3"/>
    <w:rsid w:val="00B04160"/>
    <w:rsid w:val="00B43188"/>
    <w:rsid w:val="00B67106"/>
    <w:rsid w:val="00BA0DF9"/>
    <w:rsid w:val="00BA74D1"/>
    <w:rsid w:val="00BF7419"/>
    <w:rsid w:val="00C069CE"/>
    <w:rsid w:val="00C14BB5"/>
    <w:rsid w:val="00C172EB"/>
    <w:rsid w:val="00C24422"/>
    <w:rsid w:val="00C51BFD"/>
    <w:rsid w:val="00C96C2A"/>
    <w:rsid w:val="00CB168B"/>
    <w:rsid w:val="00CB44ED"/>
    <w:rsid w:val="00CB7122"/>
    <w:rsid w:val="00DA0644"/>
    <w:rsid w:val="00DC5EEE"/>
    <w:rsid w:val="00DD334A"/>
    <w:rsid w:val="00DF1DEE"/>
    <w:rsid w:val="00E4464F"/>
    <w:rsid w:val="00E648D4"/>
    <w:rsid w:val="00EE2171"/>
    <w:rsid w:val="00F059F4"/>
    <w:rsid w:val="00F236F3"/>
    <w:rsid w:val="00F41E0F"/>
    <w:rsid w:val="00F73D49"/>
    <w:rsid w:val="00F9782B"/>
    <w:rsid w:val="00FD357A"/>
    <w:rsid w:val="00FD4976"/>
    <w:rsid w:val="00FE3218"/>
    <w:rsid w:val="00F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1"/>
    <w:rsid w:val="000F28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11C13"/>
    <w:pPr>
      <w:ind w:firstLine="540"/>
    </w:pPr>
  </w:style>
  <w:style w:type="paragraph" w:customStyle="1" w:styleId="10">
    <w:name w:val="Знак1"/>
    <w:basedOn w:val="a"/>
    <w:rsid w:val="00711C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EE2171"/>
    <w:pPr>
      <w:ind w:left="720"/>
      <w:contextualSpacing/>
    </w:pPr>
  </w:style>
  <w:style w:type="character" w:styleId="a6">
    <w:name w:val="Hyperlink"/>
    <w:rsid w:val="00925B51"/>
    <w:rPr>
      <w:color w:val="0000FF"/>
      <w:u w:val="single"/>
    </w:rPr>
  </w:style>
  <w:style w:type="paragraph" w:styleId="a7">
    <w:name w:val="Title"/>
    <w:basedOn w:val="a"/>
    <w:link w:val="a8"/>
    <w:qFormat/>
    <w:rsid w:val="00BF7419"/>
    <w:pPr>
      <w:ind w:left="142" w:hanging="142"/>
      <w:jc w:val="center"/>
    </w:pPr>
    <w:rPr>
      <w:b/>
      <w:i/>
      <w:color w:val="000000"/>
      <w:szCs w:val="20"/>
    </w:rPr>
  </w:style>
  <w:style w:type="character" w:customStyle="1" w:styleId="a8">
    <w:name w:val="Название Знак"/>
    <w:basedOn w:val="a0"/>
    <w:link w:val="a7"/>
    <w:rsid w:val="00BF7419"/>
    <w:rPr>
      <w:b/>
      <w:i/>
      <w:color w:val="000000"/>
      <w:sz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4B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4B477C"/>
    <w:pPr>
      <w:widowControl w:val="0"/>
      <w:autoSpaceDE w:val="0"/>
      <w:autoSpaceDN w:val="0"/>
      <w:adjustRightInd w:val="0"/>
      <w:spacing w:line="294" w:lineRule="exact"/>
      <w:ind w:firstLine="358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4B47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4B477C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rsid w:val="004247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2471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994BE1"/>
    <w:pPr>
      <w:widowControl w:val="0"/>
      <w:autoSpaceDE w:val="0"/>
      <w:autoSpaceDN w:val="0"/>
      <w:adjustRightInd w:val="0"/>
      <w:spacing w:line="210" w:lineRule="exact"/>
      <w:ind w:left="284" w:right="284" w:firstLine="284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BE1"/>
    <w:pPr>
      <w:widowControl w:val="0"/>
      <w:autoSpaceDE w:val="0"/>
      <w:autoSpaceDN w:val="0"/>
      <w:adjustRightInd w:val="0"/>
      <w:spacing w:line="216" w:lineRule="exact"/>
      <w:ind w:left="284" w:right="284" w:firstLine="284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994BE1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9">
    <w:name w:val="Style19"/>
    <w:basedOn w:val="a"/>
    <w:uiPriority w:val="99"/>
    <w:rsid w:val="00994BE1"/>
    <w:pPr>
      <w:widowControl w:val="0"/>
      <w:autoSpaceDE w:val="0"/>
      <w:autoSpaceDN w:val="0"/>
      <w:adjustRightInd w:val="0"/>
      <w:spacing w:line="242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994BE1"/>
    <w:pPr>
      <w:widowControl w:val="0"/>
      <w:autoSpaceDE w:val="0"/>
      <w:autoSpaceDN w:val="0"/>
      <w:adjustRightInd w:val="0"/>
      <w:spacing w:line="265" w:lineRule="exact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994BE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994BE1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4008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0895"/>
    <w:rPr>
      <w:sz w:val="24"/>
      <w:szCs w:val="24"/>
    </w:rPr>
  </w:style>
  <w:style w:type="paragraph" w:styleId="ad">
    <w:name w:val="footer"/>
    <w:basedOn w:val="a"/>
    <w:link w:val="ae"/>
    <w:uiPriority w:val="99"/>
    <w:rsid w:val="004008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08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lem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81A9-4496-4FE5-8F78-3FD17D28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геометрии</vt:lpstr>
    </vt:vector>
  </TitlesOfParts>
  <Company/>
  <LinksUpToDate>false</LinksUpToDate>
  <CharactersWithSpaces>35455</CharactersWithSpaces>
  <SharedDoc>false</SharedDoc>
  <HLinks>
    <vt:vector size="6" baseType="variant"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геометрии</dc:title>
  <dc:creator>1</dc:creator>
  <cp:lastModifiedBy>ЦНД</cp:lastModifiedBy>
  <cp:revision>6</cp:revision>
  <cp:lastPrinted>2014-10-05T11:41:00Z</cp:lastPrinted>
  <dcterms:created xsi:type="dcterms:W3CDTF">2014-09-26T15:37:00Z</dcterms:created>
  <dcterms:modified xsi:type="dcterms:W3CDTF">2014-10-07T15:28:00Z</dcterms:modified>
</cp:coreProperties>
</file>